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6304" w14:textId="7AB95A7B" w:rsidR="0037070D" w:rsidRPr="0037070D" w:rsidRDefault="1426A690" w:rsidP="1426A690">
      <w:pPr>
        <w:pBdr>
          <w:bottom w:val="single" w:sz="18" w:space="1" w:color="auto"/>
        </w:pBdr>
        <w:jc w:val="center"/>
        <w:outlineLvl w:val="0"/>
        <w:rPr>
          <w:rFonts w:ascii="Calibri" w:hAnsi="Calibri" w:cs="Calibri"/>
          <w:b/>
          <w:bCs/>
          <w:sz w:val="22"/>
          <w:szCs w:val="22"/>
        </w:rPr>
      </w:pPr>
      <w:r w:rsidRPr="1426A690">
        <w:rPr>
          <w:rFonts w:ascii="Calibri" w:hAnsi="Calibri" w:cs="Calibri"/>
          <w:b/>
          <w:bCs/>
          <w:sz w:val="22"/>
          <w:szCs w:val="22"/>
        </w:rPr>
        <w:t xml:space="preserve">Appendix 1: Application Template to Solicitation of Information (SOI) </w:t>
      </w:r>
      <w:r w:rsidR="00420B4D">
        <w:rPr>
          <w:rFonts w:ascii="Calibri" w:hAnsi="Calibri" w:cs="Calibri"/>
          <w:b/>
          <w:bCs/>
          <w:sz w:val="22"/>
          <w:szCs w:val="22"/>
        </w:rPr>
        <w:t>–</w:t>
      </w:r>
      <w:r w:rsidR="00885F64">
        <w:rPr>
          <w:rFonts w:ascii="Calibri" w:hAnsi="Calibri" w:cs="Calibri"/>
          <w:b/>
          <w:bCs/>
          <w:sz w:val="22"/>
          <w:szCs w:val="22"/>
        </w:rPr>
        <w:t xml:space="preserve"> </w:t>
      </w:r>
      <w:r w:rsidR="00420B4D">
        <w:rPr>
          <w:rFonts w:ascii="Calibri" w:hAnsi="Calibri" w:cs="Calibri"/>
          <w:b/>
          <w:bCs/>
          <w:sz w:val="22"/>
          <w:szCs w:val="22"/>
        </w:rPr>
        <w:t>Flexible Housing Subsidy Pool (FHSP) Program for Ending Transgender Homelessness (ETH) Initiative</w:t>
      </w:r>
    </w:p>
    <w:p w14:paraId="4F43A9A9" w14:textId="7711553C" w:rsidR="00A4762C" w:rsidRPr="00F76328" w:rsidRDefault="00A4762C" w:rsidP="0037070D">
      <w:pPr>
        <w:pBdr>
          <w:bottom w:val="single" w:sz="18" w:space="1" w:color="auto"/>
        </w:pBdr>
        <w:jc w:val="center"/>
        <w:outlineLvl w:val="0"/>
        <w:rPr>
          <w:rFonts w:ascii="Calibri" w:hAnsi="Calibri" w:cs="Calibri"/>
          <w:b/>
          <w:sz w:val="22"/>
          <w:szCs w:val="22"/>
        </w:rPr>
      </w:pPr>
    </w:p>
    <w:p w14:paraId="6AAEEC25" w14:textId="77777777" w:rsidR="00A4762C" w:rsidRPr="00F76328" w:rsidRDefault="00A4762C" w:rsidP="006E6255">
      <w:pPr>
        <w:pStyle w:val="BodyText2"/>
        <w:jc w:val="left"/>
        <w:rPr>
          <w:rFonts w:ascii="Calibri" w:hAnsi="Calibri" w:cs="Calibri"/>
          <w:szCs w:val="22"/>
        </w:rPr>
      </w:pPr>
    </w:p>
    <w:p w14:paraId="53A644CC" w14:textId="77777777" w:rsidR="00B67844" w:rsidRPr="00F76328" w:rsidRDefault="005D6EE1" w:rsidP="008B1142">
      <w:pPr>
        <w:numPr>
          <w:ilvl w:val="0"/>
          <w:numId w:val="2"/>
        </w:numPr>
        <w:rPr>
          <w:rFonts w:ascii="Calibri" w:hAnsi="Calibri" w:cs="Calibri"/>
          <w:b/>
          <w:sz w:val="22"/>
          <w:szCs w:val="22"/>
          <w:u w:val="single"/>
        </w:rPr>
      </w:pPr>
      <w:r w:rsidRPr="00F76328">
        <w:rPr>
          <w:rFonts w:ascii="Calibri" w:hAnsi="Calibri" w:cs="Calibri"/>
          <w:b/>
          <w:sz w:val="22"/>
          <w:szCs w:val="22"/>
          <w:u w:val="single"/>
        </w:rPr>
        <w:t>Cover Page</w:t>
      </w:r>
    </w:p>
    <w:p w14:paraId="2CAA1B87" w14:textId="77777777" w:rsidR="00B67844" w:rsidRPr="00F76328" w:rsidRDefault="00B67844" w:rsidP="00B67844">
      <w:pPr>
        <w:ind w:left="360"/>
        <w:rPr>
          <w:rFonts w:ascii="Calibri" w:hAnsi="Calibri" w:cs="Calibri"/>
          <w:b/>
          <w:sz w:val="22"/>
          <w:szCs w:val="22"/>
        </w:rPr>
      </w:pPr>
    </w:p>
    <w:p w14:paraId="14EEE695" w14:textId="600095D0" w:rsidR="00B67844" w:rsidRPr="00F76328" w:rsidRDefault="0032515C" w:rsidP="005D6EE1">
      <w:pPr>
        <w:pStyle w:val="TOC3"/>
        <w:rPr>
          <w:rFonts w:ascii="Calibri" w:hAnsi="Calibri" w:cs="Calibri"/>
        </w:rPr>
      </w:pPr>
      <w:r w:rsidRPr="00F76328">
        <w:rPr>
          <w:rFonts w:ascii="Calibri" w:hAnsi="Calibri" w:cs="Calibri"/>
        </w:rPr>
        <w:t>Applicant</w:t>
      </w:r>
      <w:r w:rsidR="00B67844" w:rsidRPr="00F76328">
        <w:rPr>
          <w:rFonts w:ascii="Calibri" w:hAnsi="Calibri" w:cs="Calibri"/>
        </w:rPr>
        <w:t xml:space="preserve"> Information</w:t>
      </w:r>
    </w:p>
    <w:p w14:paraId="7C189495" w14:textId="5609213F" w:rsidR="0032254A" w:rsidRPr="00F76328" w:rsidRDefault="0032254A" w:rsidP="0032254A">
      <w:pPr>
        <w:rPr>
          <w:rFonts w:ascii="Calibri" w:hAnsi="Calibri" w:cs="Calibri"/>
          <w:sz w:val="22"/>
          <w:szCs w:val="22"/>
        </w:rPr>
      </w:pPr>
    </w:p>
    <w:tbl>
      <w:tblPr>
        <w:tblStyle w:val="TableGrid"/>
        <w:tblW w:w="5000" w:type="pct"/>
        <w:tblLook w:val="04A0" w:firstRow="1" w:lastRow="0" w:firstColumn="1" w:lastColumn="0" w:noHBand="0" w:noVBand="1"/>
      </w:tblPr>
      <w:tblGrid>
        <w:gridCol w:w="1704"/>
        <w:gridCol w:w="12686"/>
      </w:tblGrid>
      <w:tr w:rsidR="002F1312" w:rsidRPr="00F76328" w14:paraId="59244989" w14:textId="41ECDF3B" w:rsidTr="002F1312">
        <w:trPr>
          <w:trHeight w:val="1052"/>
        </w:trPr>
        <w:tc>
          <w:tcPr>
            <w:tcW w:w="592" w:type="pct"/>
          </w:tcPr>
          <w:p w14:paraId="67A6471A" w14:textId="77777777" w:rsidR="002F1312" w:rsidRPr="00F76328" w:rsidRDefault="002F1312" w:rsidP="00A417BD">
            <w:pPr>
              <w:rPr>
                <w:rFonts w:ascii="Calibri" w:hAnsi="Calibri" w:cs="Calibri"/>
                <w:b/>
                <w:sz w:val="22"/>
                <w:szCs w:val="22"/>
              </w:rPr>
            </w:pPr>
            <w:r w:rsidRPr="00F76328">
              <w:rPr>
                <w:rFonts w:ascii="Calibri" w:hAnsi="Calibri" w:cs="Calibri"/>
                <w:b/>
                <w:sz w:val="22"/>
                <w:szCs w:val="22"/>
              </w:rPr>
              <w:t>Application Type</w:t>
            </w:r>
          </w:p>
          <w:p w14:paraId="40F0F154" w14:textId="7102AC7D" w:rsidR="002F1312" w:rsidRPr="00F76328" w:rsidRDefault="002F1312" w:rsidP="00A417BD">
            <w:pPr>
              <w:rPr>
                <w:rFonts w:ascii="Calibri" w:hAnsi="Calibri" w:cs="Calibri"/>
                <w:bCs/>
                <w:sz w:val="22"/>
                <w:szCs w:val="22"/>
              </w:rPr>
            </w:pPr>
            <w:r w:rsidRPr="00F76328">
              <w:rPr>
                <w:rFonts w:ascii="Calibri" w:hAnsi="Calibri" w:cs="Calibri"/>
                <w:bCs/>
                <w:sz w:val="22"/>
                <w:szCs w:val="22"/>
              </w:rPr>
              <w:t>(</w:t>
            </w:r>
            <w:proofErr w:type="gramStart"/>
            <w:r w:rsidRPr="00F76328">
              <w:rPr>
                <w:rFonts w:ascii="Calibri" w:hAnsi="Calibri" w:cs="Calibri"/>
                <w:bCs/>
                <w:sz w:val="22"/>
                <w:szCs w:val="22"/>
              </w:rPr>
              <w:t>select</w:t>
            </w:r>
            <w:proofErr w:type="gramEnd"/>
            <w:r w:rsidRPr="00F76328">
              <w:rPr>
                <w:rFonts w:ascii="Calibri" w:hAnsi="Calibri" w:cs="Calibri"/>
                <w:bCs/>
                <w:sz w:val="22"/>
                <w:szCs w:val="22"/>
              </w:rPr>
              <w:t xml:space="preserve"> one)</w:t>
            </w:r>
          </w:p>
        </w:tc>
        <w:tc>
          <w:tcPr>
            <w:tcW w:w="4408" w:type="pct"/>
          </w:tcPr>
          <w:p w14:paraId="5AE44856" w14:textId="330DDA8F" w:rsidR="002F1312" w:rsidRPr="00F76328" w:rsidRDefault="00000000" w:rsidP="00A417BD">
            <w:pPr>
              <w:rPr>
                <w:rFonts w:ascii="Calibri" w:hAnsi="Calibri" w:cs="Calibri"/>
                <w:bCs/>
                <w:sz w:val="22"/>
                <w:szCs w:val="22"/>
              </w:rPr>
            </w:pPr>
            <w:sdt>
              <w:sdtPr>
                <w:rPr>
                  <w:rFonts w:ascii="Calibri" w:hAnsi="Calibri" w:cs="Calibri"/>
                  <w:bCs/>
                  <w:sz w:val="22"/>
                  <w:szCs w:val="22"/>
                </w:rPr>
                <w:id w:val="-507437534"/>
                <w14:checkbox>
                  <w14:checked w14:val="0"/>
                  <w14:checkedState w14:val="2612" w14:font="MS Gothic"/>
                  <w14:uncheckedState w14:val="2610" w14:font="MS Gothic"/>
                </w14:checkbox>
              </w:sdt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Sole Applicant (one organization applying to provide </w:t>
            </w:r>
            <w:r w:rsidR="00A8608B">
              <w:rPr>
                <w:rFonts w:ascii="Calibri" w:hAnsi="Calibri" w:cs="Calibri"/>
                <w:bCs/>
                <w:sz w:val="22"/>
                <w:szCs w:val="22"/>
              </w:rPr>
              <w:t>services</w:t>
            </w:r>
            <w:r w:rsidR="002F1312" w:rsidRPr="00F76328">
              <w:rPr>
                <w:rFonts w:ascii="Calibri" w:hAnsi="Calibri" w:cs="Calibri"/>
                <w:bCs/>
                <w:sz w:val="22"/>
                <w:szCs w:val="22"/>
              </w:rPr>
              <w:t>)</w:t>
            </w:r>
          </w:p>
          <w:p w14:paraId="71137A23" w14:textId="044C2F6B" w:rsidR="002F1312" w:rsidRDefault="00000000" w:rsidP="00A417BD">
            <w:pPr>
              <w:rPr>
                <w:rFonts w:ascii="Calibri" w:hAnsi="Calibri" w:cs="Calibri"/>
                <w:bCs/>
                <w:sz w:val="22"/>
                <w:szCs w:val="22"/>
              </w:rPr>
            </w:pPr>
            <w:sdt>
              <w:sdtPr>
                <w:rPr>
                  <w:rFonts w:ascii="Calibri" w:hAnsi="Calibri" w:cs="Calibri"/>
                  <w:bCs/>
                  <w:sz w:val="22"/>
                  <w:szCs w:val="22"/>
                </w:rPr>
                <w:id w:val="1239681197"/>
                <w14:checkbox>
                  <w14:checked w14:val="0"/>
                  <w14:checkedState w14:val="2612" w14:font="MS Gothic"/>
                  <w14:uncheckedState w14:val="2610" w14:font="MS Gothic"/>
                </w14:checkbox>
              </w:sdt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Collaboration (more than one organization applying to provide services)</w:t>
            </w:r>
          </w:p>
          <w:p w14:paraId="373CA344" w14:textId="1C171200" w:rsidR="002F1312" w:rsidRPr="00F76328" w:rsidRDefault="00000000" w:rsidP="00A417BD">
            <w:pPr>
              <w:rPr>
                <w:rFonts w:ascii="Calibri" w:hAnsi="Calibri" w:cs="Calibri"/>
                <w:bCs/>
                <w:sz w:val="22"/>
                <w:szCs w:val="22"/>
              </w:rPr>
            </w:pPr>
            <w:sdt>
              <w:sdtPr>
                <w:rPr>
                  <w:rFonts w:ascii="Calibri" w:hAnsi="Calibri" w:cs="Calibri"/>
                  <w:bCs/>
                  <w:sz w:val="22"/>
                  <w:szCs w:val="22"/>
                </w:rPr>
                <w:id w:val="-1750497137"/>
                <w14:checkbox>
                  <w14:checked w14:val="0"/>
                  <w14:checkedState w14:val="2612" w14:font="MS Gothic"/>
                  <w14:uncheckedState w14:val="2610" w14:font="MS Gothic"/>
                </w14:checkbox>
              </w:sdt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w:t>
            </w:r>
            <w:r w:rsidR="002F1312">
              <w:rPr>
                <w:rFonts w:ascii="Calibri" w:hAnsi="Calibri" w:cs="Calibri"/>
                <w:bCs/>
                <w:sz w:val="22"/>
                <w:szCs w:val="22"/>
              </w:rPr>
              <w:t>Subcontract</w:t>
            </w:r>
            <w:r w:rsidR="002F1312" w:rsidRPr="00F76328">
              <w:rPr>
                <w:rFonts w:ascii="Calibri" w:hAnsi="Calibri" w:cs="Calibri"/>
                <w:bCs/>
                <w:sz w:val="22"/>
                <w:szCs w:val="22"/>
              </w:rPr>
              <w:t xml:space="preserve"> (</w:t>
            </w:r>
            <w:r w:rsidR="002F1312">
              <w:rPr>
                <w:rFonts w:ascii="Calibri" w:hAnsi="Calibri" w:cs="Calibri"/>
                <w:bCs/>
                <w:sz w:val="22"/>
                <w:szCs w:val="22"/>
              </w:rPr>
              <w:t>one lead organization with approved subcontractor</w:t>
            </w:r>
            <w:r w:rsidR="002F1312" w:rsidRPr="00F76328">
              <w:rPr>
                <w:rFonts w:ascii="Calibri" w:hAnsi="Calibri" w:cs="Calibri"/>
                <w:bCs/>
                <w:sz w:val="22"/>
                <w:szCs w:val="22"/>
              </w:rPr>
              <w:t xml:space="preserve">) </w:t>
            </w:r>
          </w:p>
        </w:tc>
      </w:tr>
    </w:tbl>
    <w:p w14:paraId="374D5750" w14:textId="77777777" w:rsidR="0032254A" w:rsidRPr="00F76328" w:rsidRDefault="0032254A" w:rsidP="0032254A">
      <w:pPr>
        <w:rPr>
          <w:rFonts w:ascii="Calibri" w:hAnsi="Calibri" w:cs="Calibri"/>
          <w:sz w:val="22"/>
          <w:szCs w:val="22"/>
        </w:rPr>
      </w:pPr>
    </w:p>
    <w:p w14:paraId="480BC3BE" w14:textId="349E205B" w:rsidR="0032254A" w:rsidRPr="00F76328" w:rsidRDefault="00D02E69" w:rsidP="0032254A">
      <w:pPr>
        <w:rPr>
          <w:rFonts w:ascii="Calibri" w:hAnsi="Calibri" w:cs="Calibri"/>
          <w:b/>
          <w:sz w:val="22"/>
          <w:szCs w:val="22"/>
        </w:rPr>
      </w:pPr>
      <w:r>
        <w:rPr>
          <w:rFonts w:ascii="Calibri" w:hAnsi="Calibri" w:cs="Calibri"/>
          <w:b/>
          <w:sz w:val="22"/>
          <w:szCs w:val="22"/>
        </w:rPr>
        <w:t>Applicant Information</w:t>
      </w:r>
    </w:p>
    <w:tbl>
      <w:tblPr>
        <w:tblStyle w:val="TableGrid"/>
        <w:tblW w:w="0" w:type="auto"/>
        <w:tblLook w:val="04A0" w:firstRow="1" w:lastRow="0" w:firstColumn="1" w:lastColumn="0" w:noHBand="0" w:noVBand="1"/>
      </w:tblPr>
      <w:tblGrid>
        <w:gridCol w:w="1684"/>
        <w:gridCol w:w="3022"/>
        <w:gridCol w:w="1252"/>
        <w:gridCol w:w="2998"/>
        <w:gridCol w:w="2717"/>
        <w:gridCol w:w="2717"/>
      </w:tblGrid>
      <w:tr w:rsidR="00DB524D" w:rsidRPr="00F76328" w14:paraId="78551211" w14:textId="667001B6" w:rsidTr="00DB524D">
        <w:tc>
          <w:tcPr>
            <w:tcW w:w="1684" w:type="dxa"/>
          </w:tcPr>
          <w:p w14:paraId="3B41857A" w14:textId="5B96ECF9" w:rsidR="00DB524D" w:rsidRPr="00F76328" w:rsidRDefault="00DB524D" w:rsidP="0032254A">
            <w:pPr>
              <w:rPr>
                <w:rFonts w:ascii="Calibri" w:hAnsi="Calibri" w:cs="Calibri"/>
                <w:b/>
                <w:sz w:val="22"/>
                <w:szCs w:val="22"/>
              </w:rPr>
            </w:pPr>
            <w:r w:rsidRPr="00F76328">
              <w:rPr>
                <w:rFonts w:ascii="Calibri" w:hAnsi="Calibri" w:cs="Calibri"/>
                <w:b/>
                <w:sz w:val="22"/>
                <w:szCs w:val="22"/>
              </w:rPr>
              <w:t>Organization Name</w:t>
            </w:r>
          </w:p>
        </w:tc>
        <w:tc>
          <w:tcPr>
            <w:tcW w:w="3022" w:type="dxa"/>
          </w:tcPr>
          <w:p w14:paraId="5F2159EE"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BAA60A7" w14:textId="77777777" w:rsidR="00DB524D" w:rsidRPr="00F76328" w:rsidRDefault="00DB524D" w:rsidP="0032254A">
            <w:pPr>
              <w:rPr>
                <w:rFonts w:ascii="Calibri" w:hAnsi="Calibri" w:cs="Calibri"/>
                <w:b/>
                <w:sz w:val="22"/>
                <w:szCs w:val="22"/>
              </w:rPr>
            </w:pPr>
          </w:p>
        </w:tc>
        <w:tc>
          <w:tcPr>
            <w:tcW w:w="1252" w:type="dxa"/>
          </w:tcPr>
          <w:p w14:paraId="324ABD83" w14:textId="5B70C6F7" w:rsidR="00DB524D" w:rsidRPr="00F76328" w:rsidRDefault="00DB524D" w:rsidP="0032254A">
            <w:pPr>
              <w:rPr>
                <w:rFonts w:ascii="Calibri" w:hAnsi="Calibri" w:cs="Calibri"/>
                <w:b/>
                <w:sz w:val="22"/>
                <w:szCs w:val="22"/>
              </w:rPr>
            </w:pPr>
            <w:r w:rsidRPr="00F76328">
              <w:rPr>
                <w:rFonts w:ascii="Calibri" w:hAnsi="Calibri" w:cs="Calibri"/>
                <w:b/>
                <w:sz w:val="22"/>
                <w:szCs w:val="22"/>
              </w:rPr>
              <w:t>City Supplier #</w:t>
            </w:r>
          </w:p>
        </w:tc>
        <w:tc>
          <w:tcPr>
            <w:tcW w:w="2998" w:type="dxa"/>
          </w:tcPr>
          <w:p w14:paraId="63780167"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F544741" w14:textId="77777777" w:rsidR="00DB524D" w:rsidRPr="00F76328" w:rsidRDefault="00DB524D" w:rsidP="0032254A">
            <w:pPr>
              <w:rPr>
                <w:rFonts w:ascii="Calibri" w:hAnsi="Calibri" w:cs="Calibri"/>
                <w:b/>
                <w:sz w:val="22"/>
                <w:szCs w:val="22"/>
              </w:rPr>
            </w:pPr>
          </w:p>
        </w:tc>
        <w:tc>
          <w:tcPr>
            <w:tcW w:w="2717" w:type="dxa"/>
          </w:tcPr>
          <w:p w14:paraId="65FD2CDC" w14:textId="462B7495" w:rsidR="00DB524D" w:rsidRPr="00F76328" w:rsidRDefault="00DB524D" w:rsidP="00DB524D">
            <w:pPr>
              <w:rPr>
                <w:rFonts w:ascii="Calibri" w:hAnsi="Calibri" w:cs="Calibri"/>
                <w:b/>
                <w:sz w:val="22"/>
                <w:szCs w:val="22"/>
              </w:rPr>
            </w:pPr>
            <w:r w:rsidRPr="00F76328">
              <w:rPr>
                <w:rFonts w:ascii="Calibri" w:hAnsi="Calibri" w:cs="Calibri"/>
                <w:b/>
                <w:sz w:val="22"/>
                <w:szCs w:val="22"/>
              </w:rPr>
              <w:t>Address</w:t>
            </w:r>
          </w:p>
        </w:tc>
        <w:tc>
          <w:tcPr>
            <w:tcW w:w="2717" w:type="dxa"/>
          </w:tcPr>
          <w:p w14:paraId="6B044AC2"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1FE9B60" w14:textId="77777777" w:rsidR="00DB524D" w:rsidRPr="00F76328" w:rsidRDefault="00DB524D" w:rsidP="00DB524D">
            <w:pPr>
              <w:rPr>
                <w:rFonts w:ascii="Calibri" w:hAnsi="Calibri" w:cs="Calibri"/>
                <w:bCs/>
                <w:sz w:val="22"/>
                <w:szCs w:val="22"/>
              </w:rPr>
            </w:pPr>
          </w:p>
        </w:tc>
      </w:tr>
      <w:tr w:rsidR="00DB524D" w:rsidRPr="00F76328" w14:paraId="4A9A7AEF" w14:textId="4F9BA02B" w:rsidTr="00DB524D">
        <w:tc>
          <w:tcPr>
            <w:tcW w:w="1684" w:type="dxa"/>
          </w:tcPr>
          <w:p w14:paraId="72A32151" w14:textId="234F38DB" w:rsidR="00DB524D" w:rsidRPr="00F76328" w:rsidRDefault="00DB524D" w:rsidP="0032254A">
            <w:pPr>
              <w:rPr>
                <w:rFonts w:ascii="Calibri" w:hAnsi="Calibri" w:cs="Calibri"/>
                <w:b/>
                <w:sz w:val="22"/>
                <w:szCs w:val="22"/>
              </w:rPr>
            </w:pPr>
            <w:r w:rsidRPr="00F76328">
              <w:rPr>
                <w:rFonts w:ascii="Calibri" w:hAnsi="Calibri" w:cs="Calibri"/>
                <w:b/>
                <w:sz w:val="22"/>
                <w:szCs w:val="22"/>
              </w:rPr>
              <w:t>Director Name</w:t>
            </w:r>
          </w:p>
        </w:tc>
        <w:tc>
          <w:tcPr>
            <w:tcW w:w="3022" w:type="dxa"/>
          </w:tcPr>
          <w:p w14:paraId="76DF6230"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742061A" w14:textId="77777777" w:rsidR="00DB524D" w:rsidRPr="00F76328" w:rsidRDefault="00DB524D" w:rsidP="0032254A">
            <w:pPr>
              <w:rPr>
                <w:rFonts w:ascii="Calibri" w:hAnsi="Calibri" w:cs="Calibri"/>
                <w:b/>
                <w:sz w:val="22"/>
                <w:szCs w:val="22"/>
              </w:rPr>
            </w:pPr>
          </w:p>
        </w:tc>
        <w:tc>
          <w:tcPr>
            <w:tcW w:w="1252" w:type="dxa"/>
          </w:tcPr>
          <w:p w14:paraId="3AF10004" w14:textId="02AEC08F" w:rsidR="00DB524D" w:rsidRPr="00F76328" w:rsidRDefault="00DB524D" w:rsidP="0032254A">
            <w:pPr>
              <w:rPr>
                <w:rFonts w:ascii="Calibri" w:hAnsi="Calibri" w:cs="Calibri"/>
                <w:b/>
                <w:sz w:val="22"/>
                <w:szCs w:val="22"/>
              </w:rPr>
            </w:pPr>
            <w:r w:rsidRPr="00F76328">
              <w:rPr>
                <w:rFonts w:ascii="Calibri" w:hAnsi="Calibri" w:cs="Calibri"/>
                <w:b/>
                <w:sz w:val="22"/>
                <w:szCs w:val="22"/>
              </w:rPr>
              <w:t>Director Phone</w:t>
            </w:r>
          </w:p>
        </w:tc>
        <w:tc>
          <w:tcPr>
            <w:tcW w:w="2998" w:type="dxa"/>
          </w:tcPr>
          <w:p w14:paraId="4FFD9EA2"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9E05075" w14:textId="77777777" w:rsidR="00DB524D" w:rsidRPr="00F76328" w:rsidRDefault="00DB524D" w:rsidP="0032254A">
            <w:pPr>
              <w:rPr>
                <w:rFonts w:ascii="Calibri" w:hAnsi="Calibri" w:cs="Calibri"/>
                <w:b/>
                <w:sz w:val="22"/>
                <w:szCs w:val="22"/>
              </w:rPr>
            </w:pPr>
          </w:p>
        </w:tc>
        <w:tc>
          <w:tcPr>
            <w:tcW w:w="2717" w:type="dxa"/>
          </w:tcPr>
          <w:p w14:paraId="1CA7BA85" w14:textId="45DED48B" w:rsidR="00DB524D" w:rsidRPr="00F76328" w:rsidRDefault="00DB524D" w:rsidP="0032254A">
            <w:pPr>
              <w:rPr>
                <w:rFonts w:ascii="Calibri" w:hAnsi="Calibri" w:cs="Calibri"/>
                <w:b/>
                <w:sz w:val="22"/>
                <w:szCs w:val="22"/>
              </w:rPr>
            </w:pPr>
            <w:r w:rsidRPr="00F76328">
              <w:rPr>
                <w:rFonts w:ascii="Calibri" w:hAnsi="Calibri" w:cs="Calibri"/>
                <w:b/>
                <w:sz w:val="22"/>
                <w:szCs w:val="22"/>
              </w:rPr>
              <w:t>Director Email</w:t>
            </w:r>
          </w:p>
        </w:tc>
        <w:tc>
          <w:tcPr>
            <w:tcW w:w="2717" w:type="dxa"/>
          </w:tcPr>
          <w:p w14:paraId="6ABA687C"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05C79D9" w14:textId="77777777" w:rsidR="00DB524D" w:rsidRPr="00F76328" w:rsidRDefault="00DB524D" w:rsidP="0032254A">
            <w:pPr>
              <w:rPr>
                <w:rFonts w:ascii="Calibri" w:hAnsi="Calibri" w:cs="Calibri"/>
                <w:b/>
                <w:sz w:val="22"/>
                <w:szCs w:val="22"/>
              </w:rPr>
            </w:pPr>
          </w:p>
        </w:tc>
      </w:tr>
      <w:tr w:rsidR="00DB524D" w:rsidRPr="00F76328" w14:paraId="67C56B90" w14:textId="16BB46B6" w:rsidTr="00DB524D">
        <w:tc>
          <w:tcPr>
            <w:tcW w:w="1684" w:type="dxa"/>
          </w:tcPr>
          <w:p w14:paraId="236B08BB" w14:textId="5812DF01" w:rsidR="00DB524D" w:rsidRPr="00F76328" w:rsidRDefault="00DB524D" w:rsidP="0032254A">
            <w:pPr>
              <w:rPr>
                <w:rFonts w:ascii="Calibri" w:hAnsi="Calibri" w:cs="Calibri"/>
                <w:b/>
                <w:sz w:val="22"/>
                <w:szCs w:val="22"/>
              </w:rPr>
            </w:pPr>
            <w:r w:rsidRPr="00F76328">
              <w:rPr>
                <w:rFonts w:ascii="Calibri" w:hAnsi="Calibri" w:cs="Calibri"/>
                <w:b/>
                <w:sz w:val="22"/>
                <w:szCs w:val="22"/>
              </w:rPr>
              <w:t>Point of Contact</w:t>
            </w:r>
          </w:p>
        </w:tc>
        <w:tc>
          <w:tcPr>
            <w:tcW w:w="3022" w:type="dxa"/>
          </w:tcPr>
          <w:p w14:paraId="72C6CEEF"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C3AA29B" w14:textId="77777777" w:rsidR="00DB524D" w:rsidRPr="00F76328" w:rsidRDefault="00DB524D" w:rsidP="0032254A">
            <w:pPr>
              <w:rPr>
                <w:rFonts w:ascii="Calibri" w:hAnsi="Calibri" w:cs="Calibri"/>
                <w:b/>
                <w:sz w:val="22"/>
                <w:szCs w:val="22"/>
              </w:rPr>
            </w:pPr>
          </w:p>
        </w:tc>
        <w:tc>
          <w:tcPr>
            <w:tcW w:w="1252" w:type="dxa"/>
          </w:tcPr>
          <w:p w14:paraId="507D08BF" w14:textId="64895C20" w:rsidR="00DB524D" w:rsidRPr="00F76328" w:rsidRDefault="00DB524D" w:rsidP="0032254A">
            <w:pPr>
              <w:rPr>
                <w:rFonts w:ascii="Calibri" w:hAnsi="Calibri" w:cs="Calibri"/>
                <w:b/>
                <w:sz w:val="22"/>
                <w:szCs w:val="22"/>
              </w:rPr>
            </w:pPr>
            <w:r w:rsidRPr="00F76328">
              <w:rPr>
                <w:rFonts w:ascii="Calibri" w:hAnsi="Calibri" w:cs="Calibri"/>
                <w:b/>
                <w:sz w:val="22"/>
                <w:szCs w:val="22"/>
              </w:rPr>
              <w:t>Point of Contact Phone</w:t>
            </w:r>
          </w:p>
        </w:tc>
        <w:tc>
          <w:tcPr>
            <w:tcW w:w="2998" w:type="dxa"/>
          </w:tcPr>
          <w:p w14:paraId="4FBB97C6"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199C5C4" w14:textId="77777777" w:rsidR="00DB524D" w:rsidRPr="00F76328" w:rsidRDefault="00DB524D" w:rsidP="0032254A">
            <w:pPr>
              <w:rPr>
                <w:rFonts w:ascii="Calibri" w:hAnsi="Calibri" w:cs="Calibri"/>
                <w:b/>
                <w:sz w:val="22"/>
                <w:szCs w:val="22"/>
              </w:rPr>
            </w:pPr>
          </w:p>
        </w:tc>
        <w:tc>
          <w:tcPr>
            <w:tcW w:w="2717" w:type="dxa"/>
          </w:tcPr>
          <w:p w14:paraId="678FE8AF" w14:textId="116B0E4C" w:rsidR="00DB524D" w:rsidRPr="00F76328" w:rsidRDefault="00DB524D" w:rsidP="0032254A">
            <w:pPr>
              <w:rPr>
                <w:rFonts w:ascii="Calibri" w:hAnsi="Calibri" w:cs="Calibri"/>
                <w:b/>
                <w:sz w:val="22"/>
                <w:szCs w:val="22"/>
              </w:rPr>
            </w:pPr>
            <w:r w:rsidRPr="00F76328">
              <w:rPr>
                <w:rFonts w:ascii="Calibri" w:hAnsi="Calibri" w:cs="Calibri"/>
                <w:b/>
                <w:sz w:val="22"/>
                <w:szCs w:val="22"/>
              </w:rPr>
              <w:t>Point of Contact Email</w:t>
            </w:r>
          </w:p>
        </w:tc>
        <w:tc>
          <w:tcPr>
            <w:tcW w:w="2717" w:type="dxa"/>
          </w:tcPr>
          <w:p w14:paraId="0C4749EC"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9947588" w14:textId="77777777" w:rsidR="00DB524D" w:rsidRPr="00F76328" w:rsidRDefault="00DB524D" w:rsidP="0032254A">
            <w:pPr>
              <w:rPr>
                <w:rFonts w:ascii="Calibri" w:hAnsi="Calibri" w:cs="Calibri"/>
                <w:b/>
                <w:sz w:val="22"/>
                <w:szCs w:val="22"/>
              </w:rPr>
            </w:pPr>
          </w:p>
        </w:tc>
      </w:tr>
    </w:tbl>
    <w:p w14:paraId="66FD64DA" w14:textId="44EB4584" w:rsidR="00DB524D" w:rsidRPr="00F76328" w:rsidRDefault="00DB524D" w:rsidP="00B67844">
      <w:pPr>
        <w:rPr>
          <w:rFonts w:ascii="Calibri" w:hAnsi="Calibri" w:cs="Calibri"/>
          <w:sz w:val="22"/>
          <w:szCs w:val="22"/>
        </w:rPr>
      </w:pPr>
    </w:p>
    <w:p w14:paraId="2212DA76" w14:textId="1AC7C410" w:rsidR="00DB524D" w:rsidRPr="00F76328" w:rsidRDefault="00D02E69" w:rsidP="00DB524D">
      <w:pPr>
        <w:rPr>
          <w:rFonts w:ascii="Calibri" w:hAnsi="Calibri" w:cs="Calibri"/>
          <w:b/>
          <w:sz w:val="22"/>
          <w:szCs w:val="22"/>
        </w:rPr>
      </w:pPr>
      <w:r>
        <w:rPr>
          <w:rFonts w:ascii="Calibri" w:hAnsi="Calibri" w:cs="Calibri"/>
          <w:b/>
          <w:sz w:val="22"/>
          <w:szCs w:val="22"/>
        </w:rPr>
        <w:t xml:space="preserve">Applicant Information </w:t>
      </w:r>
      <w:r>
        <w:rPr>
          <w:rFonts w:ascii="Calibri" w:hAnsi="Calibri" w:cs="Calibri"/>
          <w:bCs/>
          <w:sz w:val="22"/>
          <w:szCs w:val="22"/>
        </w:rPr>
        <w:t>(</w:t>
      </w:r>
      <w:r w:rsidR="00DB524D" w:rsidRPr="00F76328">
        <w:rPr>
          <w:rFonts w:ascii="Calibri" w:hAnsi="Calibri" w:cs="Calibri"/>
          <w:bCs/>
          <w:sz w:val="22"/>
          <w:szCs w:val="22"/>
        </w:rPr>
        <w:t>C</w:t>
      </w:r>
      <w:r>
        <w:rPr>
          <w:rFonts w:ascii="Calibri" w:hAnsi="Calibri" w:cs="Calibri"/>
          <w:bCs/>
          <w:sz w:val="22"/>
          <w:szCs w:val="22"/>
        </w:rPr>
        <w:t>omplete only if applicable</w:t>
      </w:r>
      <w:r w:rsidR="00E63F46">
        <w:rPr>
          <w:rFonts w:ascii="Calibri" w:hAnsi="Calibri" w:cs="Calibri"/>
          <w:bCs/>
          <w:sz w:val="22"/>
          <w:szCs w:val="22"/>
        </w:rPr>
        <w:t>; create more tables if necessary</w:t>
      </w:r>
      <w:r>
        <w:rPr>
          <w:rFonts w:ascii="Calibri" w:hAnsi="Calibri" w:cs="Calibri"/>
          <w:bCs/>
          <w:sz w:val="22"/>
          <w:szCs w:val="22"/>
        </w:rPr>
        <w:t xml:space="preserve">) </w:t>
      </w:r>
    </w:p>
    <w:tbl>
      <w:tblPr>
        <w:tblStyle w:val="TableGrid"/>
        <w:tblW w:w="0" w:type="auto"/>
        <w:tblLook w:val="04A0" w:firstRow="1" w:lastRow="0" w:firstColumn="1" w:lastColumn="0" w:noHBand="0" w:noVBand="1"/>
      </w:tblPr>
      <w:tblGrid>
        <w:gridCol w:w="1684"/>
        <w:gridCol w:w="3022"/>
        <w:gridCol w:w="1252"/>
        <w:gridCol w:w="2998"/>
        <w:gridCol w:w="2717"/>
        <w:gridCol w:w="2717"/>
      </w:tblGrid>
      <w:tr w:rsidR="00DB524D" w:rsidRPr="00F76328" w14:paraId="675FB3D6" w14:textId="77777777" w:rsidTr="002F1312">
        <w:tc>
          <w:tcPr>
            <w:tcW w:w="1684" w:type="dxa"/>
          </w:tcPr>
          <w:p w14:paraId="48539D7C"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Organization Name</w:t>
            </w:r>
          </w:p>
        </w:tc>
        <w:tc>
          <w:tcPr>
            <w:tcW w:w="3022" w:type="dxa"/>
          </w:tcPr>
          <w:p w14:paraId="4ACD75DD"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72F74A1" w14:textId="77777777" w:rsidR="00DB524D" w:rsidRPr="00F76328" w:rsidRDefault="00DB524D" w:rsidP="002F1312">
            <w:pPr>
              <w:rPr>
                <w:rFonts w:ascii="Calibri" w:hAnsi="Calibri" w:cs="Calibri"/>
                <w:b/>
                <w:sz w:val="22"/>
                <w:szCs w:val="22"/>
              </w:rPr>
            </w:pPr>
          </w:p>
        </w:tc>
        <w:tc>
          <w:tcPr>
            <w:tcW w:w="1252" w:type="dxa"/>
          </w:tcPr>
          <w:p w14:paraId="029A1A0F"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City Supplier #</w:t>
            </w:r>
          </w:p>
        </w:tc>
        <w:tc>
          <w:tcPr>
            <w:tcW w:w="2998" w:type="dxa"/>
          </w:tcPr>
          <w:p w14:paraId="6CE6758E"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038CD0F" w14:textId="77777777" w:rsidR="00DB524D" w:rsidRPr="00F76328" w:rsidRDefault="00DB524D" w:rsidP="002F1312">
            <w:pPr>
              <w:rPr>
                <w:rFonts w:ascii="Calibri" w:hAnsi="Calibri" w:cs="Calibri"/>
                <w:b/>
                <w:sz w:val="22"/>
                <w:szCs w:val="22"/>
              </w:rPr>
            </w:pPr>
          </w:p>
        </w:tc>
        <w:tc>
          <w:tcPr>
            <w:tcW w:w="2717" w:type="dxa"/>
          </w:tcPr>
          <w:p w14:paraId="7E1FAEC2"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Address</w:t>
            </w:r>
          </w:p>
        </w:tc>
        <w:tc>
          <w:tcPr>
            <w:tcW w:w="2717" w:type="dxa"/>
          </w:tcPr>
          <w:p w14:paraId="2080416A"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35A3993" w14:textId="77777777" w:rsidR="00DB524D" w:rsidRPr="00F76328" w:rsidRDefault="00DB524D" w:rsidP="002F1312">
            <w:pPr>
              <w:rPr>
                <w:rFonts w:ascii="Calibri" w:hAnsi="Calibri" w:cs="Calibri"/>
                <w:bCs/>
                <w:sz w:val="22"/>
                <w:szCs w:val="22"/>
              </w:rPr>
            </w:pPr>
          </w:p>
        </w:tc>
      </w:tr>
      <w:tr w:rsidR="00DB524D" w:rsidRPr="00F76328" w14:paraId="4FD78A03" w14:textId="77777777" w:rsidTr="002F1312">
        <w:tc>
          <w:tcPr>
            <w:tcW w:w="1684" w:type="dxa"/>
          </w:tcPr>
          <w:p w14:paraId="5D830743"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Director Name</w:t>
            </w:r>
          </w:p>
        </w:tc>
        <w:tc>
          <w:tcPr>
            <w:tcW w:w="3022" w:type="dxa"/>
          </w:tcPr>
          <w:p w14:paraId="06BA6C1C"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38D22EB0" w14:textId="77777777" w:rsidR="00DB524D" w:rsidRPr="00F76328" w:rsidRDefault="00DB524D" w:rsidP="002F1312">
            <w:pPr>
              <w:rPr>
                <w:rFonts w:ascii="Calibri" w:hAnsi="Calibri" w:cs="Calibri"/>
                <w:b/>
                <w:sz w:val="22"/>
                <w:szCs w:val="22"/>
              </w:rPr>
            </w:pPr>
          </w:p>
        </w:tc>
        <w:tc>
          <w:tcPr>
            <w:tcW w:w="1252" w:type="dxa"/>
          </w:tcPr>
          <w:p w14:paraId="7255D879"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Director Phone</w:t>
            </w:r>
          </w:p>
        </w:tc>
        <w:tc>
          <w:tcPr>
            <w:tcW w:w="2998" w:type="dxa"/>
          </w:tcPr>
          <w:p w14:paraId="625E7F2F"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E421732" w14:textId="77777777" w:rsidR="00DB524D" w:rsidRPr="00F76328" w:rsidRDefault="00DB524D" w:rsidP="002F1312">
            <w:pPr>
              <w:rPr>
                <w:rFonts w:ascii="Calibri" w:hAnsi="Calibri" w:cs="Calibri"/>
                <w:b/>
                <w:sz w:val="22"/>
                <w:szCs w:val="22"/>
              </w:rPr>
            </w:pPr>
          </w:p>
        </w:tc>
        <w:tc>
          <w:tcPr>
            <w:tcW w:w="2717" w:type="dxa"/>
          </w:tcPr>
          <w:p w14:paraId="2880D34D"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Director Email</w:t>
            </w:r>
          </w:p>
        </w:tc>
        <w:tc>
          <w:tcPr>
            <w:tcW w:w="2717" w:type="dxa"/>
          </w:tcPr>
          <w:p w14:paraId="7136E74B"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2541C88" w14:textId="77777777" w:rsidR="00DB524D" w:rsidRPr="00F76328" w:rsidRDefault="00DB524D" w:rsidP="002F1312">
            <w:pPr>
              <w:rPr>
                <w:rFonts w:ascii="Calibri" w:hAnsi="Calibri" w:cs="Calibri"/>
                <w:b/>
                <w:sz w:val="22"/>
                <w:szCs w:val="22"/>
              </w:rPr>
            </w:pPr>
          </w:p>
        </w:tc>
      </w:tr>
      <w:tr w:rsidR="00DB524D" w:rsidRPr="00F76328" w14:paraId="03B87245" w14:textId="77777777" w:rsidTr="002F1312">
        <w:tc>
          <w:tcPr>
            <w:tcW w:w="1684" w:type="dxa"/>
          </w:tcPr>
          <w:p w14:paraId="1AD6718E"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Point of Contact</w:t>
            </w:r>
          </w:p>
        </w:tc>
        <w:tc>
          <w:tcPr>
            <w:tcW w:w="3022" w:type="dxa"/>
          </w:tcPr>
          <w:p w14:paraId="2FCF0D9C"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3549D5EA" w14:textId="77777777" w:rsidR="00DB524D" w:rsidRPr="00F76328" w:rsidRDefault="00DB524D" w:rsidP="002F1312">
            <w:pPr>
              <w:rPr>
                <w:rFonts w:ascii="Calibri" w:hAnsi="Calibri" w:cs="Calibri"/>
                <w:b/>
                <w:sz w:val="22"/>
                <w:szCs w:val="22"/>
              </w:rPr>
            </w:pPr>
          </w:p>
        </w:tc>
        <w:tc>
          <w:tcPr>
            <w:tcW w:w="1252" w:type="dxa"/>
          </w:tcPr>
          <w:p w14:paraId="6CA04D58"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Point of Contact Phone</w:t>
            </w:r>
          </w:p>
        </w:tc>
        <w:tc>
          <w:tcPr>
            <w:tcW w:w="2998" w:type="dxa"/>
          </w:tcPr>
          <w:p w14:paraId="5CC412EA"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9169537" w14:textId="77777777" w:rsidR="00DB524D" w:rsidRPr="00F76328" w:rsidRDefault="00DB524D" w:rsidP="002F1312">
            <w:pPr>
              <w:rPr>
                <w:rFonts w:ascii="Calibri" w:hAnsi="Calibri" w:cs="Calibri"/>
                <w:b/>
                <w:sz w:val="22"/>
                <w:szCs w:val="22"/>
              </w:rPr>
            </w:pPr>
          </w:p>
        </w:tc>
        <w:tc>
          <w:tcPr>
            <w:tcW w:w="2717" w:type="dxa"/>
          </w:tcPr>
          <w:p w14:paraId="226742A3" w14:textId="77777777" w:rsidR="00DB524D" w:rsidRPr="00F76328" w:rsidRDefault="00DB524D" w:rsidP="002F1312">
            <w:pPr>
              <w:rPr>
                <w:rFonts w:ascii="Calibri" w:hAnsi="Calibri" w:cs="Calibri"/>
                <w:b/>
                <w:sz w:val="22"/>
                <w:szCs w:val="22"/>
              </w:rPr>
            </w:pPr>
            <w:r w:rsidRPr="00F76328">
              <w:rPr>
                <w:rFonts w:ascii="Calibri" w:hAnsi="Calibri" w:cs="Calibri"/>
                <w:b/>
                <w:sz w:val="22"/>
                <w:szCs w:val="22"/>
              </w:rPr>
              <w:t>Point of Contact Email</w:t>
            </w:r>
          </w:p>
        </w:tc>
        <w:tc>
          <w:tcPr>
            <w:tcW w:w="2717" w:type="dxa"/>
          </w:tcPr>
          <w:p w14:paraId="6E743104" w14:textId="77777777" w:rsidR="00DB524D" w:rsidRPr="00F76328" w:rsidRDefault="00DB524D"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A89636E" w14:textId="77777777" w:rsidR="00DB524D" w:rsidRPr="00F76328" w:rsidRDefault="00DB524D" w:rsidP="002F1312">
            <w:pPr>
              <w:rPr>
                <w:rFonts w:ascii="Calibri" w:hAnsi="Calibri" w:cs="Calibri"/>
                <w:b/>
                <w:sz w:val="22"/>
                <w:szCs w:val="22"/>
              </w:rPr>
            </w:pPr>
          </w:p>
        </w:tc>
      </w:tr>
    </w:tbl>
    <w:p w14:paraId="6312B456" w14:textId="77777777" w:rsidR="00DB524D" w:rsidRPr="00F76328" w:rsidRDefault="00DB524D" w:rsidP="00B67844">
      <w:pPr>
        <w:rPr>
          <w:rFonts w:ascii="Calibri" w:hAnsi="Calibri" w:cs="Calibri"/>
          <w:sz w:val="22"/>
          <w:szCs w:val="22"/>
        </w:rPr>
      </w:pPr>
    </w:p>
    <w:p w14:paraId="133FB9D5" w14:textId="77777777" w:rsidR="00D02E69" w:rsidRDefault="00D02E69" w:rsidP="00B67844">
      <w:pPr>
        <w:rPr>
          <w:rFonts w:ascii="Calibri" w:hAnsi="Calibri" w:cs="Calibri"/>
          <w:sz w:val="22"/>
          <w:szCs w:val="22"/>
        </w:rPr>
      </w:pPr>
    </w:p>
    <w:p w14:paraId="4C1D8B94" w14:textId="77777777" w:rsidR="00D02E69" w:rsidRDefault="00D02E69" w:rsidP="00B67844">
      <w:pPr>
        <w:rPr>
          <w:rFonts w:ascii="Calibri" w:hAnsi="Calibri" w:cs="Calibri"/>
          <w:sz w:val="22"/>
          <w:szCs w:val="22"/>
        </w:rPr>
      </w:pPr>
    </w:p>
    <w:p w14:paraId="74C3B6EE" w14:textId="77777777" w:rsidR="00D02E69" w:rsidRDefault="00D02E69" w:rsidP="00B67844">
      <w:pPr>
        <w:rPr>
          <w:rFonts w:ascii="Calibri" w:hAnsi="Calibri" w:cs="Calibri"/>
          <w:sz w:val="22"/>
          <w:szCs w:val="22"/>
        </w:rPr>
      </w:pPr>
    </w:p>
    <w:p w14:paraId="2962DB94" w14:textId="77777777" w:rsidR="00D02E69" w:rsidRDefault="00D02E69" w:rsidP="00B67844">
      <w:pPr>
        <w:rPr>
          <w:rFonts w:ascii="Calibri" w:hAnsi="Calibri" w:cs="Calibri"/>
          <w:sz w:val="22"/>
          <w:szCs w:val="22"/>
        </w:rPr>
      </w:pPr>
    </w:p>
    <w:p w14:paraId="07CD3A26" w14:textId="77777777" w:rsidR="00D02E69" w:rsidRDefault="00D02E69" w:rsidP="00B67844">
      <w:pPr>
        <w:rPr>
          <w:rFonts w:ascii="Calibri" w:hAnsi="Calibri" w:cs="Calibri"/>
          <w:sz w:val="22"/>
          <w:szCs w:val="22"/>
        </w:rPr>
      </w:pPr>
    </w:p>
    <w:p w14:paraId="181D1B49" w14:textId="77777777" w:rsidR="00D02E69" w:rsidRDefault="00D02E69" w:rsidP="00B67844">
      <w:pPr>
        <w:rPr>
          <w:rFonts w:ascii="Calibri" w:hAnsi="Calibri" w:cs="Calibri"/>
          <w:sz w:val="22"/>
          <w:szCs w:val="22"/>
        </w:rPr>
      </w:pPr>
    </w:p>
    <w:p w14:paraId="603F889C" w14:textId="77777777" w:rsidR="00B67844" w:rsidRPr="00F76328" w:rsidRDefault="00B67844" w:rsidP="005D6EE1">
      <w:pPr>
        <w:pStyle w:val="TOC3"/>
        <w:rPr>
          <w:rFonts w:ascii="Calibri" w:hAnsi="Calibri" w:cs="Calibri"/>
        </w:rPr>
      </w:pPr>
      <w:r w:rsidRPr="00F76328">
        <w:rPr>
          <w:rFonts w:ascii="Calibri" w:hAnsi="Calibri" w:cs="Calibri"/>
        </w:rPr>
        <w:lastRenderedPageBreak/>
        <w:t xml:space="preserve">Certifications </w:t>
      </w:r>
    </w:p>
    <w:p w14:paraId="0068B253"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 xml:space="preserve">I understand that the </w:t>
      </w:r>
      <w:r w:rsidR="00FC36B0" w:rsidRPr="00F76328">
        <w:rPr>
          <w:rFonts w:ascii="Calibri" w:hAnsi="Calibri" w:cs="Calibri"/>
          <w:sz w:val="22"/>
          <w:szCs w:val="22"/>
        </w:rPr>
        <w:t>City</w:t>
      </w:r>
      <w:r w:rsidRPr="00F76328">
        <w:rPr>
          <w:rFonts w:ascii="Calibri" w:hAnsi="Calibri" w:cs="Calibri"/>
          <w:sz w:val="22"/>
          <w:szCs w:val="22"/>
        </w:rPr>
        <w:t xml:space="preserve"> reserves the right to modify </w:t>
      </w:r>
      <w:r w:rsidR="00FC36B0" w:rsidRPr="00F76328">
        <w:rPr>
          <w:rFonts w:ascii="Calibri" w:hAnsi="Calibri" w:cs="Calibri"/>
          <w:sz w:val="22"/>
          <w:szCs w:val="22"/>
        </w:rPr>
        <w:t>agreement</w:t>
      </w:r>
      <w:r w:rsidRPr="00F76328">
        <w:rPr>
          <w:rFonts w:ascii="Calibri" w:hAnsi="Calibri" w:cs="Calibri"/>
          <w:sz w:val="22"/>
          <w:szCs w:val="22"/>
        </w:rPr>
        <w:t xml:space="preserve"> requirements at the time of funding and/or during the agreement negotiations; that a</w:t>
      </w:r>
      <w:r w:rsidR="00FC36B0" w:rsidRPr="00F76328">
        <w:rPr>
          <w:rFonts w:ascii="Calibri" w:hAnsi="Calibri" w:cs="Calibri"/>
          <w:sz w:val="22"/>
          <w:szCs w:val="22"/>
        </w:rPr>
        <w:t xml:space="preserve">n agreement </w:t>
      </w:r>
      <w:r w:rsidRPr="00F76328">
        <w:rPr>
          <w:rFonts w:ascii="Calibri" w:hAnsi="Calibri" w:cs="Calibri"/>
          <w:sz w:val="22"/>
          <w:szCs w:val="22"/>
        </w:rPr>
        <w:t xml:space="preserve">may be negotiated for a portion of the amount requested; that funding sources are subject to change; and that there is no </w:t>
      </w:r>
      <w:r w:rsidR="00FC36B0" w:rsidRPr="00F76328">
        <w:rPr>
          <w:rFonts w:ascii="Calibri" w:hAnsi="Calibri" w:cs="Calibri"/>
          <w:sz w:val="22"/>
          <w:szCs w:val="22"/>
        </w:rPr>
        <w:t>agreement</w:t>
      </w:r>
      <w:r w:rsidRPr="00F76328">
        <w:rPr>
          <w:rFonts w:ascii="Calibri" w:hAnsi="Calibri" w:cs="Calibri"/>
          <w:sz w:val="22"/>
          <w:szCs w:val="22"/>
        </w:rPr>
        <w:t xml:space="preserve"> until a written </w:t>
      </w:r>
      <w:r w:rsidR="00FC36B0" w:rsidRPr="00F76328">
        <w:rPr>
          <w:rFonts w:ascii="Calibri" w:hAnsi="Calibri" w:cs="Calibri"/>
          <w:sz w:val="22"/>
          <w:szCs w:val="22"/>
        </w:rPr>
        <w:t>grant/contract</w:t>
      </w:r>
      <w:r w:rsidRPr="00F76328">
        <w:rPr>
          <w:rFonts w:ascii="Calibri" w:hAnsi="Calibri" w:cs="Calibri"/>
          <w:sz w:val="22"/>
          <w:szCs w:val="22"/>
        </w:rPr>
        <w:t xml:space="preserve"> has been signed by both parties and approved by all applicable City agencies.  </w:t>
      </w:r>
    </w:p>
    <w:p w14:paraId="4B8DD1F9" w14:textId="77777777" w:rsidR="00BE017E" w:rsidRPr="00F76328" w:rsidRDefault="00BE017E" w:rsidP="00BE017E">
      <w:pPr>
        <w:rPr>
          <w:rFonts w:ascii="Calibri" w:hAnsi="Calibri" w:cs="Calibri"/>
          <w:sz w:val="22"/>
          <w:szCs w:val="22"/>
        </w:rPr>
      </w:pPr>
    </w:p>
    <w:p w14:paraId="1ABD23AA" w14:textId="43E5060F" w:rsidR="00B67844" w:rsidRPr="00F76328" w:rsidRDefault="00B67844" w:rsidP="00FC36B0">
      <w:pPr>
        <w:ind w:left="810"/>
        <w:rPr>
          <w:rFonts w:ascii="Calibri" w:hAnsi="Calibri" w:cs="Calibri"/>
          <w:b/>
          <w:sz w:val="22"/>
          <w:szCs w:val="22"/>
        </w:rPr>
      </w:pPr>
      <w:r w:rsidRPr="00F76328">
        <w:rPr>
          <w:rFonts w:ascii="Calibri" w:hAnsi="Calibri" w:cs="Calibri"/>
          <w:sz w:val="22"/>
          <w:szCs w:val="22"/>
        </w:rPr>
        <w:t xml:space="preserve">In accordance with Administrative Code Chapter 12X, I certify that my company is headquartered at the following address </w:t>
      </w:r>
      <w:r w:rsidR="00DE2A10" w:rsidRPr="00F76328">
        <w:rPr>
          <w:rFonts w:ascii="Calibri" w:hAnsi="Calibri" w:cs="Calibri"/>
          <w:b/>
          <w:sz w:val="22"/>
          <w:szCs w:val="22"/>
        </w:rPr>
        <w:t xml:space="preserve"> </w:t>
      </w:r>
      <w:r w:rsidR="00DE2A10" w:rsidRPr="00F76328">
        <w:rPr>
          <w:rFonts w:ascii="Calibri" w:hAnsi="Calibri" w:cs="Calibri"/>
          <w:bCs/>
          <w:sz w:val="22"/>
          <w:szCs w:val="22"/>
        </w:rPr>
        <w:fldChar w:fldCharType="begin">
          <w:ffData>
            <w:name w:val="Text1"/>
            <w:enabled/>
            <w:calcOnExit w:val="0"/>
            <w:textInput/>
          </w:ffData>
        </w:fldChar>
      </w:r>
      <w:r w:rsidR="00DE2A10" w:rsidRPr="00F76328">
        <w:rPr>
          <w:rFonts w:ascii="Calibri" w:hAnsi="Calibri" w:cs="Calibri"/>
          <w:bCs/>
          <w:sz w:val="22"/>
          <w:szCs w:val="22"/>
        </w:rPr>
        <w:instrText xml:space="preserve"> FORMTEXT </w:instrText>
      </w:r>
      <w:r w:rsidR="00DE2A10" w:rsidRPr="00F76328">
        <w:rPr>
          <w:rFonts w:ascii="Calibri" w:hAnsi="Calibri" w:cs="Calibri"/>
          <w:bCs/>
          <w:sz w:val="22"/>
          <w:szCs w:val="22"/>
        </w:rPr>
      </w:r>
      <w:r w:rsidR="00DE2A10" w:rsidRPr="00F76328">
        <w:rPr>
          <w:rFonts w:ascii="Calibri" w:hAnsi="Calibri" w:cs="Calibri"/>
          <w:bCs/>
          <w:sz w:val="22"/>
          <w:szCs w:val="22"/>
        </w:rPr>
        <w:fldChar w:fldCharType="separate"/>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noProof/>
          <w:sz w:val="22"/>
          <w:szCs w:val="22"/>
        </w:rPr>
        <w:t> </w:t>
      </w:r>
      <w:r w:rsidR="00DE2A10" w:rsidRPr="00F76328">
        <w:rPr>
          <w:rFonts w:ascii="Calibri" w:hAnsi="Calibri" w:cs="Calibri"/>
          <w:bCs/>
          <w:sz w:val="22"/>
          <w:szCs w:val="22"/>
        </w:rPr>
        <w:fldChar w:fldCharType="end"/>
      </w:r>
      <w:r w:rsidRPr="00F76328">
        <w:rPr>
          <w:rFonts w:ascii="Calibri" w:hAnsi="Calibri" w:cs="Calibri"/>
          <w:sz w:val="22"/>
          <w:szCs w:val="22"/>
        </w:rPr>
        <w:t xml:space="preserve">. I will notify the </w:t>
      </w:r>
      <w:proofErr w:type="gramStart"/>
      <w:r w:rsidRPr="00F76328">
        <w:rPr>
          <w:rFonts w:ascii="Calibri" w:hAnsi="Calibri" w:cs="Calibri"/>
          <w:sz w:val="22"/>
          <w:szCs w:val="22"/>
        </w:rPr>
        <w:t>City</w:t>
      </w:r>
      <w:proofErr w:type="gramEnd"/>
      <w:r w:rsidRPr="00F76328">
        <w:rPr>
          <w:rFonts w:ascii="Calibri" w:hAnsi="Calibri" w:cs="Calibri"/>
          <w:sz w:val="22"/>
          <w:szCs w:val="22"/>
        </w:rPr>
        <w:t xml:space="preserve"> if my company's headquarters moves.</w:t>
      </w:r>
    </w:p>
    <w:p w14:paraId="650DE954" w14:textId="77777777" w:rsidR="00B67844" w:rsidRPr="00F76328" w:rsidRDefault="00B67844" w:rsidP="00B67844">
      <w:pPr>
        <w:ind w:left="810"/>
        <w:rPr>
          <w:rFonts w:ascii="Calibri" w:hAnsi="Calibri" w:cs="Calibri"/>
          <w:sz w:val="22"/>
          <w:szCs w:val="22"/>
        </w:rPr>
      </w:pPr>
    </w:p>
    <w:p w14:paraId="61BD1AAC" w14:textId="7266BDA2" w:rsidR="00B67844" w:rsidRPr="00F76328" w:rsidRDefault="00B67844" w:rsidP="00B67844">
      <w:pPr>
        <w:ind w:left="810"/>
        <w:rPr>
          <w:rFonts w:ascii="Calibri" w:hAnsi="Calibri" w:cs="Calibri"/>
          <w:color w:val="000000"/>
          <w:sz w:val="22"/>
          <w:szCs w:val="22"/>
        </w:rPr>
      </w:pPr>
      <w:r w:rsidRPr="00F76328">
        <w:rPr>
          <w:rFonts w:ascii="Calibri" w:hAnsi="Calibri" w:cs="Calibri"/>
          <w:color w:val="000000"/>
          <w:sz w:val="22"/>
          <w:szCs w:val="22"/>
        </w:rPr>
        <w:t xml:space="preserve">The signatory below is a person authorized to obligate the </w:t>
      </w:r>
      <w:r w:rsidR="0032515C" w:rsidRPr="00F76328">
        <w:rPr>
          <w:rFonts w:ascii="Calibri" w:hAnsi="Calibri" w:cs="Calibri"/>
          <w:color w:val="000000"/>
          <w:sz w:val="22"/>
          <w:szCs w:val="22"/>
        </w:rPr>
        <w:t>Applicant</w:t>
      </w:r>
      <w:r w:rsidRPr="00F76328">
        <w:rPr>
          <w:rFonts w:ascii="Calibri" w:hAnsi="Calibri" w:cs="Calibri"/>
          <w:color w:val="000000"/>
          <w:sz w:val="22"/>
          <w:szCs w:val="22"/>
        </w:rPr>
        <w:t xml:space="preserve"> to perform the </w:t>
      </w:r>
      <w:r w:rsidR="00995C7C" w:rsidRPr="00F76328">
        <w:rPr>
          <w:rFonts w:ascii="Calibri" w:hAnsi="Calibri" w:cs="Calibri"/>
          <w:color w:val="000000"/>
          <w:sz w:val="22"/>
          <w:szCs w:val="22"/>
        </w:rPr>
        <w:t xml:space="preserve">commitments contained in the </w:t>
      </w:r>
      <w:r w:rsidR="006E6255" w:rsidRPr="00F76328">
        <w:rPr>
          <w:rFonts w:ascii="Calibri" w:hAnsi="Calibri" w:cs="Calibri"/>
          <w:color w:val="000000"/>
          <w:sz w:val="22"/>
          <w:szCs w:val="22"/>
        </w:rPr>
        <w:t>SOI</w:t>
      </w:r>
      <w:r w:rsidRPr="00F76328">
        <w:rPr>
          <w:rFonts w:ascii="Calibri" w:hAnsi="Calibri" w:cs="Calibri"/>
          <w:color w:val="000000"/>
          <w:sz w:val="22"/>
          <w:szCs w:val="22"/>
        </w:rPr>
        <w:t xml:space="preserve"> and </w:t>
      </w:r>
      <w:r w:rsidR="00995C7C" w:rsidRPr="00F76328">
        <w:rPr>
          <w:rFonts w:ascii="Calibri" w:hAnsi="Calibri" w:cs="Calibri"/>
          <w:color w:val="000000"/>
          <w:sz w:val="22"/>
          <w:szCs w:val="22"/>
        </w:rPr>
        <w:t>application</w:t>
      </w:r>
      <w:r w:rsidRPr="00F76328">
        <w:rPr>
          <w:rFonts w:ascii="Calibri" w:hAnsi="Calibri" w:cs="Calibri"/>
          <w:color w:val="000000"/>
          <w:sz w:val="22"/>
          <w:szCs w:val="22"/>
        </w:rPr>
        <w:t xml:space="preserve">. Submission of this document will constitute a representation by the </w:t>
      </w:r>
      <w:r w:rsidR="006E6255" w:rsidRPr="00F76328">
        <w:rPr>
          <w:rFonts w:ascii="Calibri" w:hAnsi="Calibri" w:cs="Calibri"/>
          <w:color w:val="000000"/>
          <w:sz w:val="22"/>
          <w:szCs w:val="22"/>
        </w:rPr>
        <w:t xml:space="preserve">above </w:t>
      </w:r>
      <w:r w:rsidRPr="00F76328">
        <w:rPr>
          <w:rFonts w:ascii="Calibri" w:hAnsi="Calibri" w:cs="Calibri"/>
          <w:color w:val="000000"/>
          <w:sz w:val="22"/>
          <w:szCs w:val="22"/>
        </w:rPr>
        <w:t>organization</w:t>
      </w:r>
      <w:r w:rsidR="006E6255" w:rsidRPr="00F76328">
        <w:rPr>
          <w:rFonts w:ascii="Calibri" w:hAnsi="Calibri" w:cs="Calibri"/>
          <w:color w:val="000000"/>
          <w:sz w:val="22"/>
          <w:szCs w:val="22"/>
        </w:rPr>
        <w:t>(s)</w:t>
      </w:r>
      <w:r w:rsidRPr="00F76328">
        <w:rPr>
          <w:rFonts w:ascii="Calibri" w:hAnsi="Calibri" w:cs="Calibri"/>
          <w:color w:val="000000"/>
          <w:sz w:val="22"/>
          <w:szCs w:val="22"/>
        </w:rPr>
        <w:t xml:space="preserve"> that </w:t>
      </w:r>
      <w:r w:rsidR="006E6255" w:rsidRPr="00F76328">
        <w:rPr>
          <w:rFonts w:ascii="Calibri" w:hAnsi="Calibri" w:cs="Calibri"/>
          <w:color w:val="000000"/>
          <w:sz w:val="22"/>
          <w:szCs w:val="22"/>
        </w:rPr>
        <w:t>they</w:t>
      </w:r>
      <w:r w:rsidRPr="00F76328">
        <w:rPr>
          <w:rFonts w:ascii="Calibri" w:hAnsi="Calibri" w:cs="Calibri"/>
          <w:color w:val="000000"/>
          <w:sz w:val="22"/>
          <w:szCs w:val="22"/>
        </w:rPr>
        <w:t xml:space="preserve"> </w:t>
      </w:r>
      <w:r w:rsidR="00AC2DF0">
        <w:rPr>
          <w:rFonts w:ascii="Calibri" w:hAnsi="Calibri" w:cs="Calibri"/>
          <w:color w:val="000000"/>
          <w:sz w:val="22"/>
          <w:szCs w:val="22"/>
        </w:rPr>
        <w:t xml:space="preserve">are </w:t>
      </w:r>
      <w:r w:rsidRPr="00F76328">
        <w:rPr>
          <w:rFonts w:ascii="Calibri" w:hAnsi="Calibri" w:cs="Calibri"/>
          <w:color w:val="000000"/>
          <w:sz w:val="22"/>
          <w:szCs w:val="22"/>
        </w:rPr>
        <w:t>willing and able to perform the commitments and r</w:t>
      </w:r>
      <w:r w:rsidR="00995C7C" w:rsidRPr="00F76328">
        <w:rPr>
          <w:rFonts w:ascii="Calibri" w:hAnsi="Calibri" w:cs="Calibri"/>
          <w:color w:val="000000"/>
          <w:sz w:val="22"/>
          <w:szCs w:val="22"/>
        </w:rPr>
        <w:t xml:space="preserve">equirements contained in the </w:t>
      </w:r>
      <w:r w:rsidR="00AC2DF0">
        <w:rPr>
          <w:rFonts w:ascii="Calibri" w:hAnsi="Calibri" w:cs="Calibri"/>
          <w:color w:val="000000"/>
          <w:sz w:val="22"/>
          <w:szCs w:val="22"/>
        </w:rPr>
        <w:t>SOI</w:t>
      </w:r>
      <w:r w:rsidR="00995C7C" w:rsidRPr="00F76328">
        <w:rPr>
          <w:rFonts w:ascii="Calibri" w:hAnsi="Calibri" w:cs="Calibri"/>
          <w:color w:val="000000"/>
          <w:sz w:val="22"/>
          <w:szCs w:val="22"/>
        </w:rPr>
        <w:t xml:space="preserve"> and application</w:t>
      </w:r>
      <w:r w:rsidRPr="00F76328">
        <w:rPr>
          <w:rFonts w:ascii="Calibri" w:hAnsi="Calibri" w:cs="Calibri"/>
          <w:color w:val="000000"/>
          <w:sz w:val="22"/>
          <w:szCs w:val="22"/>
        </w:rPr>
        <w:t xml:space="preserve">. </w:t>
      </w:r>
    </w:p>
    <w:p w14:paraId="2EB52C8D" w14:textId="77777777" w:rsidR="00BE017E" w:rsidRPr="00F76328" w:rsidRDefault="00BE017E" w:rsidP="00BE017E">
      <w:pPr>
        <w:rPr>
          <w:rFonts w:ascii="Calibri" w:hAnsi="Calibri" w:cs="Calibri"/>
          <w:sz w:val="22"/>
          <w:szCs w:val="22"/>
        </w:rPr>
      </w:pPr>
    </w:p>
    <w:p w14:paraId="777ADE8F"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Signature of authorized representative(s):</w:t>
      </w:r>
    </w:p>
    <w:p w14:paraId="3FB8FCC6" w14:textId="77777777" w:rsidR="00B67844" w:rsidRPr="00F76328" w:rsidRDefault="00B67844" w:rsidP="00B67844">
      <w:pPr>
        <w:ind w:left="450"/>
        <w:rPr>
          <w:rFonts w:ascii="Calibri" w:hAnsi="Calibri" w:cs="Calibri"/>
          <w:sz w:val="22"/>
          <w:szCs w:val="22"/>
        </w:rPr>
      </w:pPr>
    </w:p>
    <w:p w14:paraId="36C61644" w14:textId="57C26073"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Name: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Title: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6850FC7A" w14:textId="77777777"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05F2C2FE" w14:textId="77777777" w:rsidR="00160982" w:rsidRPr="00F76328" w:rsidRDefault="00160982"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4D2F489D" w14:textId="74EF9D18"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Signature: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Date: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2A018DAC" w14:textId="496A0495" w:rsidR="00A4762C" w:rsidRPr="00F76328" w:rsidRDefault="00A4762C" w:rsidP="002865B4">
      <w:pPr>
        <w:ind w:left="900" w:hanging="540"/>
        <w:rPr>
          <w:rFonts w:ascii="Calibri" w:hAnsi="Calibri" w:cs="Calibri"/>
          <w:sz w:val="22"/>
          <w:szCs w:val="22"/>
        </w:rPr>
      </w:pPr>
    </w:p>
    <w:p w14:paraId="033EB77A" w14:textId="181173A7" w:rsidR="006E6255" w:rsidRPr="00F76328" w:rsidRDefault="006E6255" w:rsidP="002865B4">
      <w:pPr>
        <w:ind w:left="900" w:hanging="540"/>
        <w:rPr>
          <w:rFonts w:ascii="Calibri" w:hAnsi="Calibri" w:cs="Calibri"/>
          <w:sz w:val="22"/>
          <w:szCs w:val="22"/>
        </w:rPr>
      </w:pPr>
    </w:p>
    <w:p w14:paraId="26E626A5"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Name: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Title: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6653D83"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54F5C5EC"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73B6C7D2"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Signature: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Date: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08E8736" w14:textId="77777777" w:rsidR="006E6255" w:rsidRPr="00F76328" w:rsidRDefault="006E6255" w:rsidP="002865B4">
      <w:pPr>
        <w:ind w:left="900" w:hanging="540"/>
        <w:rPr>
          <w:rFonts w:ascii="Calibri" w:hAnsi="Calibri" w:cs="Calibri"/>
          <w:sz w:val="22"/>
          <w:szCs w:val="22"/>
        </w:rPr>
      </w:pPr>
    </w:p>
    <w:p w14:paraId="1FBA851F" w14:textId="77777777" w:rsidR="003C03DD" w:rsidRPr="003C03DD" w:rsidRDefault="003C03DD" w:rsidP="003C03DD">
      <w:pPr>
        <w:pStyle w:val="ListParagraph"/>
        <w:shd w:val="clear" w:color="auto" w:fill="FFFFFF" w:themeFill="background1"/>
        <w:ind w:left="360"/>
        <w:rPr>
          <w:rFonts w:ascii="Calibri" w:eastAsia="Calibri Light" w:hAnsi="Calibri" w:cs="Calibri"/>
          <w:b/>
          <w:caps/>
          <w:sz w:val="22"/>
          <w:szCs w:val="22"/>
          <w:u w:val="single"/>
        </w:rPr>
      </w:pPr>
    </w:p>
    <w:p w14:paraId="18A4C2C6" w14:textId="7675C95A" w:rsidR="00B67844" w:rsidRPr="00F76328" w:rsidRDefault="00C92E22" w:rsidP="008B1142">
      <w:pPr>
        <w:pStyle w:val="ListParagraph"/>
        <w:numPr>
          <w:ilvl w:val="0"/>
          <w:numId w:val="2"/>
        </w:numPr>
        <w:shd w:val="clear" w:color="auto" w:fill="FFFFFF" w:themeFill="background1"/>
        <w:rPr>
          <w:rFonts w:ascii="Calibri" w:eastAsia="Calibri Light" w:hAnsi="Calibri" w:cs="Calibri"/>
          <w:b/>
          <w:caps/>
          <w:sz w:val="22"/>
          <w:szCs w:val="22"/>
          <w:u w:val="single"/>
        </w:rPr>
      </w:pPr>
      <w:r w:rsidRPr="00F76328">
        <w:rPr>
          <w:rFonts w:ascii="Calibri" w:eastAsia="Calibri Light" w:hAnsi="Calibri" w:cs="Calibri"/>
          <w:b/>
          <w:sz w:val="22"/>
          <w:szCs w:val="22"/>
          <w:u w:val="single"/>
        </w:rPr>
        <w:t>Minimum Qualifications</w:t>
      </w:r>
    </w:p>
    <w:p w14:paraId="7ED7F4F3" w14:textId="731EBABE" w:rsidR="00E024F3" w:rsidRDefault="00AE08A8" w:rsidP="00885F64">
      <w:pPr>
        <w:ind w:left="360"/>
        <w:contextualSpacing/>
        <w:rPr>
          <w:rFonts w:ascii="Calibri" w:hAnsi="Calibri" w:cs="Calibri"/>
          <w:color w:val="000000" w:themeColor="text1"/>
          <w:sz w:val="22"/>
          <w:szCs w:val="22"/>
        </w:rPr>
      </w:pPr>
      <w:bookmarkStart w:id="0" w:name="_Hlk529112432"/>
      <w:bookmarkStart w:id="1" w:name="_Hlk529112405"/>
      <w:r>
        <w:rPr>
          <w:rFonts w:ascii="Calibri" w:hAnsi="Calibri" w:cs="Calibri"/>
          <w:color w:val="000000" w:themeColor="text1"/>
          <w:sz w:val="22"/>
          <w:szCs w:val="22"/>
        </w:rPr>
        <w:t xml:space="preserve">HSH is seeking applicants who meet the following minimum qualifications. In the case of collaborative applicants, some MQs need only be met </w:t>
      </w:r>
      <w:r>
        <w:rPr>
          <w:rFonts w:ascii="Calibri" w:hAnsi="Calibri" w:cs="Calibri"/>
          <w:i/>
          <w:iCs/>
          <w:color w:val="000000" w:themeColor="text1"/>
          <w:sz w:val="22"/>
          <w:szCs w:val="22"/>
        </w:rPr>
        <w:t>collectively</w:t>
      </w:r>
      <w:r>
        <w:rPr>
          <w:rFonts w:ascii="Calibri" w:hAnsi="Calibri" w:cs="Calibri"/>
          <w:color w:val="000000" w:themeColor="text1"/>
          <w:sz w:val="22"/>
          <w:szCs w:val="22"/>
        </w:rPr>
        <w:t xml:space="preserve"> at the applicant level and not necessarily by each partner, as indicated below.</w:t>
      </w:r>
    </w:p>
    <w:p w14:paraId="0091547C" w14:textId="33E62CB6" w:rsidR="00FB0E2E" w:rsidRDefault="756FA166" w:rsidP="00AE08A8">
      <w:pPr>
        <w:pStyle w:val="ListParagraph"/>
        <w:numPr>
          <w:ilvl w:val="0"/>
          <w:numId w:val="4"/>
        </w:numPr>
        <w:spacing w:after="200"/>
        <w:rPr>
          <w:rFonts w:ascii="Calibri" w:hAnsi="Calibri" w:cs="Calibri"/>
          <w:sz w:val="22"/>
          <w:szCs w:val="22"/>
        </w:rPr>
      </w:pPr>
      <w:r w:rsidRPr="756FA166">
        <w:rPr>
          <w:rFonts w:ascii="Calibri" w:hAnsi="Calibri" w:cs="Calibri"/>
          <w:sz w:val="22"/>
          <w:szCs w:val="22"/>
        </w:rPr>
        <w:t>A</w:t>
      </w:r>
      <w:r w:rsidR="00AE08A8">
        <w:rPr>
          <w:rFonts w:ascii="Calibri" w:hAnsi="Calibri" w:cs="Calibri"/>
          <w:sz w:val="22"/>
          <w:szCs w:val="22"/>
        </w:rPr>
        <w:t xml:space="preserve">t least two years successfully operating a subsidy program and accompanying services OR possession of the infrastructural and personnel-related </w:t>
      </w:r>
      <w:r w:rsidR="00AE08A8">
        <w:rPr>
          <w:rFonts w:ascii="Calibri" w:hAnsi="Calibri" w:cs="Calibri"/>
          <w:i/>
          <w:iCs/>
          <w:sz w:val="22"/>
          <w:szCs w:val="22"/>
        </w:rPr>
        <w:t>capacity</w:t>
      </w:r>
      <w:r w:rsidR="00AE08A8">
        <w:rPr>
          <w:rFonts w:ascii="Calibri" w:hAnsi="Calibri" w:cs="Calibri"/>
          <w:sz w:val="22"/>
          <w:szCs w:val="22"/>
        </w:rPr>
        <w:t xml:space="preserve"> to operate such a subsidy program (collaborative applicants must meet this requirement collectively);</w:t>
      </w:r>
    </w:p>
    <w:p w14:paraId="204E004F" w14:textId="4250E946" w:rsidR="00AE08A8" w:rsidRDefault="00AE08A8" w:rsidP="00AE08A8">
      <w:pPr>
        <w:pStyle w:val="ListParagraph"/>
        <w:numPr>
          <w:ilvl w:val="0"/>
          <w:numId w:val="4"/>
        </w:numPr>
        <w:spacing w:after="200"/>
        <w:rPr>
          <w:rFonts w:ascii="Calibri" w:hAnsi="Calibri" w:cs="Calibri"/>
          <w:sz w:val="22"/>
          <w:szCs w:val="22"/>
        </w:rPr>
      </w:pPr>
      <w:r>
        <w:rPr>
          <w:rFonts w:ascii="Calibri" w:hAnsi="Calibri" w:cs="Calibri"/>
          <w:sz w:val="22"/>
          <w:szCs w:val="22"/>
        </w:rPr>
        <w:t>At least two years providing housing support or other comparable social services to low-income trans* and gender nonconforming San Franciscans (collaborative applicants must meet this requirement collectively);</w:t>
      </w:r>
    </w:p>
    <w:p w14:paraId="35120795" w14:textId="713D952D" w:rsidR="00AE08A8" w:rsidRDefault="00AE08A8" w:rsidP="00AE08A8">
      <w:pPr>
        <w:pStyle w:val="ListParagraph"/>
        <w:numPr>
          <w:ilvl w:val="0"/>
          <w:numId w:val="4"/>
        </w:numPr>
        <w:spacing w:after="200"/>
        <w:rPr>
          <w:rFonts w:ascii="Calibri" w:hAnsi="Calibri" w:cs="Calibri"/>
          <w:sz w:val="22"/>
          <w:szCs w:val="22"/>
        </w:rPr>
      </w:pPr>
      <w:r>
        <w:rPr>
          <w:rFonts w:ascii="Calibri" w:hAnsi="Calibri" w:cs="Calibri"/>
          <w:sz w:val="22"/>
          <w:szCs w:val="22"/>
        </w:rPr>
        <w:t xml:space="preserve">At least one trans* or gender nonconforming member of staff in a leadership position (collaborative applicants must meet this requirement collectively); </w:t>
      </w:r>
    </w:p>
    <w:p w14:paraId="6290E684" w14:textId="078EA53E" w:rsidR="00AE08A8" w:rsidRDefault="00AE08A8" w:rsidP="00AE08A8">
      <w:pPr>
        <w:pStyle w:val="ListParagraph"/>
        <w:numPr>
          <w:ilvl w:val="0"/>
          <w:numId w:val="4"/>
        </w:numPr>
        <w:spacing w:after="200"/>
        <w:rPr>
          <w:rFonts w:ascii="Calibri" w:hAnsi="Calibri" w:cs="Calibri"/>
          <w:sz w:val="22"/>
          <w:szCs w:val="22"/>
        </w:rPr>
      </w:pPr>
      <w:r>
        <w:rPr>
          <w:rFonts w:ascii="Calibri" w:hAnsi="Calibri" w:cs="Calibri"/>
          <w:sz w:val="22"/>
          <w:szCs w:val="22"/>
        </w:rPr>
        <w:t>At least 50% of served clients are TGNC individuals (collaborative applicants must meet this requirement collectively</w:t>
      </w:r>
      <w:proofErr w:type="gramStart"/>
      <w:r>
        <w:rPr>
          <w:rFonts w:ascii="Calibri" w:hAnsi="Calibri" w:cs="Calibri"/>
          <w:sz w:val="22"/>
          <w:szCs w:val="22"/>
        </w:rPr>
        <w:t>);</w:t>
      </w:r>
      <w:proofErr w:type="gramEnd"/>
    </w:p>
    <w:p w14:paraId="0665E231" w14:textId="37801600" w:rsidR="00AE08A8" w:rsidRDefault="00AE08A8" w:rsidP="00AE08A8">
      <w:pPr>
        <w:pStyle w:val="ListParagraph"/>
        <w:numPr>
          <w:ilvl w:val="0"/>
          <w:numId w:val="4"/>
        </w:numPr>
        <w:spacing w:after="200"/>
        <w:rPr>
          <w:rFonts w:ascii="Calibri" w:hAnsi="Calibri" w:cs="Calibri"/>
          <w:sz w:val="22"/>
          <w:szCs w:val="22"/>
        </w:rPr>
      </w:pPr>
      <w:r>
        <w:rPr>
          <w:rFonts w:ascii="Calibri" w:hAnsi="Calibri" w:cs="Calibri"/>
          <w:sz w:val="22"/>
          <w:szCs w:val="22"/>
        </w:rPr>
        <w:t xml:space="preserve">A racial equity-based, culturally responsive, housing first, and trauma-informed approach (all applicants must individually meet this requirement); </w:t>
      </w:r>
    </w:p>
    <w:p w14:paraId="47D8D212" w14:textId="1BE0440B" w:rsidR="00AE08A8" w:rsidRDefault="00AE08A8" w:rsidP="00AE08A8">
      <w:pPr>
        <w:pStyle w:val="ListParagraph"/>
        <w:numPr>
          <w:ilvl w:val="0"/>
          <w:numId w:val="4"/>
        </w:numPr>
        <w:spacing w:after="200"/>
        <w:rPr>
          <w:rFonts w:ascii="Calibri" w:hAnsi="Calibri" w:cs="Calibri"/>
          <w:sz w:val="22"/>
          <w:szCs w:val="22"/>
        </w:rPr>
      </w:pPr>
      <w:r>
        <w:rPr>
          <w:rFonts w:ascii="Calibri" w:hAnsi="Calibri" w:cs="Calibri"/>
          <w:sz w:val="22"/>
          <w:szCs w:val="22"/>
        </w:rPr>
        <w:lastRenderedPageBreak/>
        <w:t>An ability to collaborate with participants and providers with the goal of participant housing stability (all applicants must individually meet this requirement); and</w:t>
      </w:r>
    </w:p>
    <w:p w14:paraId="059F0E3A" w14:textId="6F535BE3" w:rsidR="00AE08A8" w:rsidRDefault="00AE08A8" w:rsidP="00AE08A8">
      <w:pPr>
        <w:pStyle w:val="ListParagraph"/>
        <w:numPr>
          <w:ilvl w:val="0"/>
          <w:numId w:val="4"/>
        </w:numPr>
        <w:spacing w:after="200"/>
        <w:rPr>
          <w:rFonts w:ascii="Calibri" w:hAnsi="Calibri" w:cs="Calibri"/>
          <w:sz w:val="22"/>
          <w:szCs w:val="22"/>
        </w:rPr>
      </w:pPr>
      <w:r>
        <w:rPr>
          <w:rFonts w:ascii="Calibri" w:hAnsi="Calibri" w:cs="Calibri"/>
          <w:sz w:val="22"/>
          <w:szCs w:val="22"/>
        </w:rPr>
        <w:t>The ability to begin services in a timely manner (all applicants must individually meet this requirement)</w:t>
      </w:r>
    </w:p>
    <w:p w14:paraId="051C8142" w14:textId="032CB119" w:rsidR="00AE08A8" w:rsidRPr="00AE08A8" w:rsidRDefault="00AE08A8" w:rsidP="00AE08A8">
      <w:pPr>
        <w:ind w:left="360"/>
        <w:contextualSpacing/>
        <w:rPr>
          <w:rFonts w:ascii="Calibri" w:hAnsi="Calibri" w:cs="Calibri"/>
          <w:sz w:val="22"/>
          <w:szCs w:val="22"/>
        </w:rPr>
      </w:pPr>
      <w:r>
        <w:rPr>
          <w:rFonts w:ascii="Calibri" w:hAnsi="Calibri" w:cs="Calibri"/>
          <w:color w:val="000000" w:themeColor="text1"/>
          <w:sz w:val="22"/>
          <w:szCs w:val="22"/>
        </w:rPr>
        <w:t>HSH anticipates an agreement with a tentative start date of July 2023, for an initial two (2) year agreement. HSH reserves the right to award more than one Grantee through this SOI, with the funding amount depending on the number of Grantees awarded.</w:t>
      </w:r>
    </w:p>
    <w:p w14:paraId="200AECA5" w14:textId="5ADD611A" w:rsidR="00885F64" w:rsidRDefault="00885F64" w:rsidP="00FB0E2E">
      <w:pPr>
        <w:pStyle w:val="ListParagraph"/>
        <w:overflowPunct w:val="0"/>
        <w:autoSpaceDE w:val="0"/>
        <w:autoSpaceDN w:val="0"/>
        <w:adjustRightInd w:val="0"/>
        <w:spacing w:after="200" w:line="276" w:lineRule="auto"/>
        <w:ind w:left="1080"/>
        <w:textAlignment w:val="baseline"/>
        <w:rPr>
          <w:rFonts w:ascii="Calibri" w:hAnsi="Calibri" w:cs="Calibri"/>
          <w:sz w:val="22"/>
          <w:szCs w:val="22"/>
        </w:rPr>
      </w:pPr>
    </w:p>
    <w:p w14:paraId="432E67CA" w14:textId="77777777" w:rsidR="00245DC4" w:rsidRPr="00AE08A8" w:rsidRDefault="00245DC4" w:rsidP="00AE08A8">
      <w:pPr>
        <w:rPr>
          <w:rFonts w:ascii="Calibri" w:hAnsi="Calibri" w:cs="Calibri"/>
          <w:i/>
          <w:iCs/>
          <w:sz w:val="22"/>
          <w:szCs w:val="22"/>
        </w:rPr>
      </w:pPr>
    </w:p>
    <w:tbl>
      <w:tblPr>
        <w:tblStyle w:val="TableGrid"/>
        <w:tblW w:w="5000" w:type="pct"/>
        <w:tblLook w:val="04A0" w:firstRow="1" w:lastRow="0" w:firstColumn="1" w:lastColumn="0" w:noHBand="0" w:noVBand="1"/>
      </w:tblPr>
      <w:tblGrid>
        <w:gridCol w:w="4812"/>
        <w:gridCol w:w="9578"/>
      </w:tblGrid>
      <w:tr w:rsidR="00245DC4" w:rsidRPr="00F76328" w14:paraId="2D2C6E7F" w14:textId="77777777" w:rsidTr="002F1312">
        <w:trPr>
          <w:trHeight w:val="178"/>
        </w:trPr>
        <w:tc>
          <w:tcPr>
            <w:tcW w:w="1672" w:type="pct"/>
          </w:tcPr>
          <w:p w14:paraId="7484B4B5"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t>Prior or Current Program Name</w:t>
            </w:r>
          </w:p>
        </w:tc>
        <w:tc>
          <w:tcPr>
            <w:tcW w:w="3328" w:type="pct"/>
          </w:tcPr>
          <w:p w14:paraId="22157B6B" w14:textId="77777777" w:rsidR="00245DC4" w:rsidRPr="00F76328" w:rsidRDefault="00245DC4"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1CC904DB" w14:textId="77777777" w:rsidTr="002F1312">
        <w:trPr>
          <w:trHeight w:val="178"/>
        </w:trPr>
        <w:tc>
          <w:tcPr>
            <w:tcW w:w="1672" w:type="pct"/>
          </w:tcPr>
          <w:p w14:paraId="1C97C193" w14:textId="77777777" w:rsidR="00245DC4" w:rsidRPr="00F76328" w:rsidRDefault="00245DC4" w:rsidP="002F1312">
            <w:pPr>
              <w:rPr>
                <w:rFonts w:ascii="Calibri" w:hAnsi="Calibri" w:cs="Calibri"/>
                <w:sz w:val="22"/>
                <w:szCs w:val="22"/>
              </w:rPr>
            </w:pPr>
            <w:r w:rsidRPr="00F76328">
              <w:rPr>
                <w:rFonts w:ascii="Calibri" w:hAnsi="Calibri" w:cs="Calibri"/>
                <w:sz w:val="22"/>
                <w:szCs w:val="22"/>
              </w:rPr>
              <w:t>Funder Name</w:t>
            </w:r>
          </w:p>
        </w:tc>
        <w:tc>
          <w:tcPr>
            <w:tcW w:w="3328" w:type="pct"/>
          </w:tcPr>
          <w:p w14:paraId="04E9EA2A"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F065A6D" w14:textId="77777777" w:rsidTr="002F1312">
        <w:trPr>
          <w:trHeight w:val="178"/>
        </w:trPr>
        <w:tc>
          <w:tcPr>
            <w:tcW w:w="1672" w:type="pct"/>
          </w:tcPr>
          <w:p w14:paraId="66CC16DB"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Funder Contact Name</w:t>
            </w:r>
          </w:p>
        </w:tc>
        <w:tc>
          <w:tcPr>
            <w:tcW w:w="3328" w:type="pct"/>
          </w:tcPr>
          <w:p w14:paraId="3E95AC78"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6F2E231A" w14:textId="77777777" w:rsidTr="002F1312">
        <w:trPr>
          <w:trHeight w:val="178"/>
        </w:trPr>
        <w:tc>
          <w:tcPr>
            <w:tcW w:w="1672" w:type="pct"/>
          </w:tcPr>
          <w:p w14:paraId="01C7D17B" w14:textId="77777777"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t>Funder Contact Title</w:t>
            </w:r>
          </w:p>
        </w:tc>
        <w:tc>
          <w:tcPr>
            <w:tcW w:w="3328" w:type="pct"/>
          </w:tcPr>
          <w:p w14:paraId="69BC12E7"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7876FACB" w14:textId="77777777" w:rsidTr="002F1312">
        <w:trPr>
          <w:trHeight w:val="178"/>
        </w:trPr>
        <w:tc>
          <w:tcPr>
            <w:tcW w:w="1672" w:type="pct"/>
          </w:tcPr>
          <w:p w14:paraId="58057E9A"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Funder Contact Email Address</w:t>
            </w:r>
          </w:p>
        </w:tc>
        <w:tc>
          <w:tcPr>
            <w:tcW w:w="3328" w:type="pct"/>
          </w:tcPr>
          <w:p w14:paraId="65D6B1F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3D81A3D0" w14:textId="77777777" w:rsidTr="002F1312">
        <w:trPr>
          <w:trHeight w:val="178"/>
        </w:trPr>
        <w:tc>
          <w:tcPr>
            <w:tcW w:w="1672" w:type="pct"/>
          </w:tcPr>
          <w:p w14:paraId="07802D51"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Start and End Dates of Services</w:t>
            </w:r>
          </w:p>
        </w:tc>
        <w:tc>
          <w:tcPr>
            <w:tcW w:w="3328" w:type="pct"/>
          </w:tcPr>
          <w:p w14:paraId="5B5741B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8B0951D" w14:textId="77777777" w:rsidTr="002F1312">
        <w:trPr>
          <w:trHeight w:val="178"/>
        </w:trPr>
        <w:tc>
          <w:tcPr>
            <w:tcW w:w="1672" w:type="pct"/>
          </w:tcPr>
          <w:p w14:paraId="31762639" w14:textId="75847471" w:rsidR="00295594" w:rsidRPr="00F76328" w:rsidRDefault="00245DC4" w:rsidP="002F1312">
            <w:pPr>
              <w:tabs>
                <w:tab w:val="left" w:pos="360"/>
              </w:tabs>
              <w:rPr>
                <w:rFonts w:ascii="Calibri" w:eastAsia="Calibri Light" w:hAnsi="Calibri" w:cs="Calibri"/>
                <w:sz w:val="22"/>
                <w:szCs w:val="22"/>
              </w:rPr>
            </w:pPr>
            <w:r w:rsidRPr="00F76328">
              <w:rPr>
                <w:rFonts w:ascii="Calibri" w:eastAsia="Calibri Light" w:hAnsi="Calibri" w:cs="Calibri"/>
                <w:sz w:val="22"/>
                <w:szCs w:val="22"/>
              </w:rPr>
              <w:t>Briefly describe how Applicant meets Minimum Qualification</w:t>
            </w:r>
            <w:r w:rsidR="00295594">
              <w:rPr>
                <w:rFonts w:ascii="Calibri" w:eastAsia="Calibri Light" w:hAnsi="Calibri" w:cs="Calibri"/>
                <w:sz w:val="22"/>
                <w:szCs w:val="22"/>
              </w:rPr>
              <w:t xml:space="preserve">s </w:t>
            </w:r>
            <w:r w:rsidR="0039487B">
              <w:rPr>
                <w:rFonts w:ascii="Calibri" w:eastAsia="Calibri Light" w:hAnsi="Calibri" w:cs="Calibri"/>
                <w:sz w:val="22"/>
                <w:szCs w:val="22"/>
              </w:rPr>
              <w:t xml:space="preserve">detailed </w:t>
            </w:r>
            <w:r w:rsidR="00295594">
              <w:rPr>
                <w:rFonts w:ascii="Calibri" w:eastAsia="Calibri Light" w:hAnsi="Calibri" w:cs="Calibri"/>
                <w:sz w:val="22"/>
                <w:szCs w:val="22"/>
              </w:rPr>
              <w:t xml:space="preserve">above: </w:t>
            </w:r>
          </w:p>
        </w:tc>
        <w:tc>
          <w:tcPr>
            <w:tcW w:w="3328" w:type="pct"/>
          </w:tcPr>
          <w:p w14:paraId="1CA5335F"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6F654E8" w14:textId="77777777" w:rsidR="00245DC4" w:rsidRPr="00F76328" w:rsidRDefault="00245DC4" w:rsidP="00245DC4">
      <w:pPr>
        <w:rPr>
          <w:rFonts w:ascii="Calibri" w:hAnsi="Calibri" w:cs="Calibri"/>
          <w:b/>
          <w:bCs/>
          <w:i/>
          <w:iCs/>
          <w:sz w:val="22"/>
          <w:szCs w:val="22"/>
        </w:rPr>
      </w:pPr>
    </w:p>
    <w:p w14:paraId="5F9EE17F" w14:textId="77777777" w:rsidR="003C03DD" w:rsidRDefault="003C03DD" w:rsidP="003C03DD">
      <w:pPr>
        <w:pStyle w:val="ListParagraph"/>
        <w:shd w:val="clear" w:color="auto" w:fill="FFFFFF" w:themeFill="background1"/>
        <w:ind w:left="360"/>
        <w:rPr>
          <w:rFonts w:ascii="Calibri" w:eastAsia="Calibri Light" w:hAnsi="Calibri" w:cs="Calibri"/>
          <w:b/>
          <w:sz w:val="22"/>
          <w:szCs w:val="22"/>
          <w:u w:val="single"/>
        </w:rPr>
      </w:pPr>
    </w:p>
    <w:p w14:paraId="16309B94" w14:textId="5191C0D1" w:rsidR="00F76328" w:rsidRPr="005775F0" w:rsidRDefault="00C16454" w:rsidP="005C46EE">
      <w:pPr>
        <w:pStyle w:val="ListParagraph"/>
        <w:numPr>
          <w:ilvl w:val="0"/>
          <w:numId w:val="2"/>
        </w:numPr>
        <w:shd w:val="clear" w:color="auto" w:fill="FFFFFF" w:themeFill="background1"/>
        <w:rPr>
          <w:rFonts w:ascii="Calibri" w:eastAsia="Calibri Light" w:hAnsi="Calibri" w:cs="Calibri"/>
          <w:b/>
          <w:sz w:val="22"/>
          <w:szCs w:val="22"/>
          <w:u w:val="single"/>
        </w:rPr>
      </w:pPr>
      <w:r w:rsidRPr="005775F0">
        <w:rPr>
          <w:rFonts w:ascii="Calibri" w:eastAsia="Calibri Light" w:hAnsi="Calibri" w:cs="Calibri"/>
          <w:b/>
          <w:sz w:val="22"/>
          <w:szCs w:val="22"/>
          <w:u w:val="single"/>
        </w:rPr>
        <w:t>Responses to SOI Question</w:t>
      </w:r>
      <w:r w:rsidR="005775F0" w:rsidRPr="005775F0">
        <w:rPr>
          <w:rFonts w:ascii="Calibri" w:eastAsia="Calibri Light" w:hAnsi="Calibri" w:cs="Calibri"/>
          <w:b/>
          <w:sz w:val="22"/>
          <w:szCs w:val="22"/>
          <w:u w:val="single"/>
        </w:rPr>
        <w:t>s</w:t>
      </w:r>
    </w:p>
    <w:p w14:paraId="0B8C7E8C" w14:textId="3B2C4233" w:rsidR="00C16454" w:rsidRPr="005775F0" w:rsidRDefault="00C16454" w:rsidP="005775F0">
      <w:pPr>
        <w:shd w:val="clear" w:color="auto" w:fill="FFFFFF" w:themeFill="background1"/>
        <w:ind w:firstLine="360"/>
        <w:rPr>
          <w:rFonts w:ascii="Calibri" w:hAnsi="Calibri" w:cs="Calibri"/>
          <w:sz w:val="22"/>
          <w:szCs w:val="22"/>
        </w:rPr>
      </w:pPr>
      <w:r w:rsidRPr="005775F0">
        <w:rPr>
          <w:rFonts w:ascii="Calibri" w:hAnsi="Calibri" w:cs="Calibri"/>
          <w:sz w:val="22"/>
          <w:szCs w:val="22"/>
        </w:rPr>
        <w:t>Applicant must answer all questions below</w:t>
      </w:r>
      <w:r w:rsidR="009922A6" w:rsidRPr="005775F0">
        <w:rPr>
          <w:rFonts w:ascii="Calibri" w:hAnsi="Calibri" w:cs="Calibri"/>
          <w:sz w:val="22"/>
          <w:szCs w:val="22"/>
        </w:rPr>
        <w:t>:</w:t>
      </w:r>
    </w:p>
    <w:p w14:paraId="531ADA6C" w14:textId="43848983" w:rsidR="00885F64" w:rsidRDefault="00885F64" w:rsidP="00AE08A8">
      <w:pPr>
        <w:pStyle w:val="ListParagraph"/>
        <w:numPr>
          <w:ilvl w:val="0"/>
          <w:numId w:val="7"/>
        </w:numPr>
        <w:shd w:val="clear" w:color="auto" w:fill="FFFFFF" w:themeFill="background1"/>
        <w:rPr>
          <w:rFonts w:ascii="Calibri" w:eastAsia="Calibri" w:hAnsi="Calibri" w:cs="Calibri"/>
          <w:sz w:val="22"/>
          <w:szCs w:val="22"/>
        </w:rPr>
      </w:pPr>
      <w:r w:rsidRPr="00885F64">
        <w:rPr>
          <w:rFonts w:ascii="Calibri" w:eastAsia="Calibri" w:hAnsi="Calibri" w:cs="Calibri"/>
          <w:sz w:val="22"/>
          <w:szCs w:val="22"/>
        </w:rPr>
        <w:t>Ple</w:t>
      </w:r>
      <w:r w:rsidR="00AE08A8">
        <w:rPr>
          <w:rFonts w:ascii="Calibri" w:eastAsia="Calibri" w:hAnsi="Calibri" w:cs="Calibri"/>
          <w:sz w:val="22"/>
          <w:szCs w:val="22"/>
        </w:rPr>
        <w:t xml:space="preserve">ase describe the top three reasons why your organization is interested in administering an FHSP program to trans* and gender nonconforming participants experiencing homelessness in San Francisco (500-word limit). </w:t>
      </w:r>
    </w:p>
    <w:p w14:paraId="5680DE2C" w14:textId="705C8528" w:rsidR="00AE08A8" w:rsidRDefault="00AE08A8" w:rsidP="00AE08A8">
      <w:pPr>
        <w:pStyle w:val="ListParagraph"/>
        <w:numPr>
          <w:ilvl w:val="0"/>
          <w:numId w:val="7"/>
        </w:numPr>
        <w:shd w:val="clear" w:color="auto" w:fill="FFFFFF" w:themeFill="background1"/>
        <w:rPr>
          <w:rFonts w:ascii="Calibri" w:eastAsia="Calibri" w:hAnsi="Calibri" w:cs="Calibri"/>
          <w:sz w:val="22"/>
          <w:szCs w:val="22"/>
        </w:rPr>
      </w:pPr>
      <w:r>
        <w:rPr>
          <w:rFonts w:ascii="Calibri" w:eastAsia="Calibri" w:hAnsi="Calibri" w:cs="Calibri"/>
          <w:sz w:val="22"/>
          <w:szCs w:val="22"/>
        </w:rPr>
        <w:t xml:space="preserve">Please explain your organization’s experience administering housing subsidies and case management, or other social service supports, to trans* and gender nonconforming individuals who are experiencing homeless (500-word limit). </w:t>
      </w:r>
    </w:p>
    <w:p w14:paraId="286D5308" w14:textId="43841C5C" w:rsidR="003C761C" w:rsidRDefault="003C761C" w:rsidP="00AE08A8">
      <w:pPr>
        <w:pStyle w:val="ListParagraph"/>
        <w:numPr>
          <w:ilvl w:val="0"/>
          <w:numId w:val="7"/>
        </w:numPr>
        <w:shd w:val="clear" w:color="auto" w:fill="FFFFFF" w:themeFill="background1"/>
        <w:rPr>
          <w:rFonts w:ascii="Calibri" w:eastAsia="Calibri" w:hAnsi="Calibri" w:cs="Calibri"/>
          <w:sz w:val="22"/>
          <w:szCs w:val="22"/>
        </w:rPr>
      </w:pPr>
      <w:r>
        <w:rPr>
          <w:rFonts w:ascii="Calibri" w:eastAsia="Calibri" w:hAnsi="Calibri" w:cs="Calibri"/>
          <w:sz w:val="22"/>
          <w:szCs w:val="22"/>
        </w:rPr>
        <w:t>Please describe any innovative approaches designed to improve outcomes for participants experiencing homelessness designed and/or implemented by our organization in the past. Include information about partnerships with other community-based organizations and/or the public sector and your experience designing, implementing, and managing new programs/interventions (500-word limit).</w:t>
      </w:r>
    </w:p>
    <w:p w14:paraId="3E40BF3A" w14:textId="75B7FB2F" w:rsidR="003C761C" w:rsidRDefault="003C761C" w:rsidP="00AE08A8">
      <w:pPr>
        <w:pStyle w:val="ListParagraph"/>
        <w:numPr>
          <w:ilvl w:val="0"/>
          <w:numId w:val="7"/>
        </w:numPr>
        <w:shd w:val="clear" w:color="auto" w:fill="FFFFFF" w:themeFill="background1"/>
        <w:rPr>
          <w:rFonts w:ascii="Calibri" w:eastAsia="Calibri" w:hAnsi="Calibri" w:cs="Calibri"/>
          <w:sz w:val="22"/>
          <w:szCs w:val="22"/>
        </w:rPr>
      </w:pPr>
      <w:r>
        <w:rPr>
          <w:rFonts w:ascii="Calibri" w:eastAsia="Calibri" w:hAnsi="Calibri" w:cs="Calibri"/>
          <w:sz w:val="22"/>
          <w:szCs w:val="22"/>
        </w:rPr>
        <w:t xml:space="preserve">Please describe how your organization specifically supports the needs of participants experiencing homelessness who are BIPOC, who are persons with disabilities, and/or who are involved in the criminal justice system (500-word limit). </w:t>
      </w:r>
    </w:p>
    <w:p w14:paraId="2E2C2FF0" w14:textId="05402F1B" w:rsidR="003C761C" w:rsidRPr="00885F64" w:rsidRDefault="003C761C" w:rsidP="00AE08A8">
      <w:pPr>
        <w:pStyle w:val="ListParagraph"/>
        <w:numPr>
          <w:ilvl w:val="0"/>
          <w:numId w:val="7"/>
        </w:numPr>
        <w:shd w:val="clear" w:color="auto" w:fill="FFFFFF" w:themeFill="background1"/>
        <w:rPr>
          <w:rFonts w:ascii="Calibri" w:eastAsia="Calibri" w:hAnsi="Calibri" w:cs="Calibri"/>
          <w:sz w:val="22"/>
          <w:szCs w:val="22"/>
        </w:rPr>
      </w:pPr>
      <w:r>
        <w:rPr>
          <w:rFonts w:ascii="Calibri" w:eastAsia="Calibri" w:hAnsi="Calibri" w:cs="Calibri"/>
          <w:sz w:val="22"/>
          <w:szCs w:val="22"/>
        </w:rPr>
        <w:t xml:space="preserve">Please describe your organization’s approach to Continuous Quality Improvement (CQI), including how you incorporate the voices of people with lived experience, how you utilize data to drive improvements, and your organization’s experience and previous participation in program evaluations (500-word limit). </w:t>
      </w:r>
    </w:p>
    <w:p w14:paraId="2A28A096" w14:textId="0AD680A8" w:rsidR="00CF5B74" w:rsidRDefault="00CF5B74" w:rsidP="00CF5B74">
      <w:pPr>
        <w:pStyle w:val="ListParagraph"/>
        <w:shd w:val="clear" w:color="auto" w:fill="FFFFFF" w:themeFill="background1"/>
        <w:rPr>
          <w:rFonts w:ascii="Calibri" w:eastAsia="Calibri Light" w:hAnsi="Calibri" w:cs="Calibri"/>
          <w:b/>
          <w:caps/>
          <w:sz w:val="22"/>
          <w:szCs w:val="22"/>
          <w:u w:val="single"/>
        </w:rPr>
      </w:pPr>
    </w:p>
    <w:p w14:paraId="62125E2F" w14:textId="77777777" w:rsidR="003C761C" w:rsidRDefault="003C761C" w:rsidP="00CF5B74">
      <w:pPr>
        <w:pStyle w:val="ListParagraph"/>
        <w:shd w:val="clear" w:color="auto" w:fill="FFFFFF" w:themeFill="background1"/>
        <w:rPr>
          <w:rFonts w:ascii="Calibri" w:eastAsia="Calibri Light" w:hAnsi="Calibri" w:cs="Calibri"/>
          <w:b/>
          <w:caps/>
          <w:sz w:val="22"/>
          <w:szCs w:val="22"/>
          <w:u w:val="single"/>
        </w:rPr>
      </w:pPr>
    </w:p>
    <w:p w14:paraId="1886FA6E" w14:textId="6D3DC197" w:rsidR="00A55BB4" w:rsidRDefault="00A55BB4" w:rsidP="00CF5B74">
      <w:pPr>
        <w:pStyle w:val="ListParagraph"/>
        <w:shd w:val="clear" w:color="auto" w:fill="FFFFFF" w:themeFill="background1"/>
        <w:rPr>
          <w:rFonts w:ascii="Calibri" w:eastAsia="Calibri Light" w:hAnsi="Calibri" w:cs="Calibri"/>
          <w:b/>
          <w:caps/>
          <w:sz w:val="22"/>
          <w:szCs w:val="22"/>
          <w:u w:val="single"/>
        </w:rPr>
      </w:pPr>
    </w:p>
    <w:p w14:paraId="7538B2BE" w14:textId="77777777" w:rsidR="003C03DD" w:rsidRPr="00CF5B74" w:rsidRDefault="003C03DD" w:rsidP="00CF5B74">
      <w:pPr>
        <w:pStyle w:val="ListParagraph"/>
        <w:shd w:val="clear" w:color="auto" w:fill="FFFFFF" w:themeFill="background1"/>
        <w:rPr>
          <w:rFonts w:ascii="Calibri" w:eastAsia="Calibri Light" w:hAnsi="Calibri" w:cs="Calibri"/>
          <w:b/>
          <w:caps/>
          <w:sz w:val="22"/>
          <w:szCs w:val="22"/>
          <w:u w:val="single"/>
        </w:rPr>
      </w:pPr>
    </w:p>
    <w:p w14:paraId="44ABFA69" w14:textId="4865FEC9" w:rsidR="003C761C" w:rsidRPr="003C761C" w:rsidRDefault="756FA166" w:rsidP="003C761C">
      <w:pPr>
        <w:shd w:val="clear" w:color="auto" w:fill="FFFFFF" w:themeFill="background1"/>
        <w:rPr>
          <w:b/>
          <w:bCs/>
        </w:rPr>
      </w:pPr>
      <w:r w:rsidRPr="756FA166">
        <w:rPr>
          <w:rFonts w:ascii="Calibri" w:hAnsi="Calibri" w:cs="Calibri"/>
          <w:b/>
          <w:bCs/>
          <w:sz w:val="22"/>
          <w:szCs w:val="22"/>
        </w:rPr>
        <w:lastRenderedPageBreak/>
        <w:t xml:space="preserve">Question #1: </w:t>
      </w:r>
      <w:r w:rsidR="003C761C" w:rsidRPr="003C761C">
        <w:rPr>
          <w:rFonts w:ascii="Calibri" w:eastAsia="Calibri" w:hAnsi="Calibri" w:cs="Calibri"/>
          <w:b/>
          <w:bCs/>
          <w:sz w:val="22"/>
          <w:szCs w:val="22"/>
        </w:rPr>
        <w:t xml:space="preserve">Please describe the top three reasons why your organization is interested in administering an FHSP program to trans* and gender nonconforming participants experiencing homelessness in San Francisco (500-word limit). </w:t>
      </w:r>
    </w:p>
    <w:p w14:paraId="7E204DEE" w14:textId="3CFAB227" w:rsidR="00F76328" w:rsidRPr="00F76328" w:rsidRDefault="00F76328" w:rsidP="00CF5B74">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0A594A82" w14:textId="77777777" w:rsidTr="002F1312">
        <w:tc>
          <w:tcPr>
            <w:tcW w:w="14390" w:type="dxa"/>
          </w:tcPr>
          <w:p w14:paraId="385AB18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0768E2F9" w14:textId="38FA6BC8" w:rsidR="00F76328" w:rsidRPr="00F76328" w:rsidRDefault="00F76328" w:rsidP="002865B4">
      <w:pPr>
        <w:rPr>
          <w:rFonts w:ascii="Calibri" w:hAnsi="Calibri" w:cs="Calibri"/>
          <w:color w:val="000000"/>
          <w:sz w:val="22"/>
          <w:szCs w:val="22"/>
        </w:rPr>
      </w:pPr>
    </w:p>
    <w:p w14:paraId="17F97A56" w14:textId="77777777" w:rsidR="003C761C" w:rsidRDefault="003C761C" w:rsidP="003C761C">
      <w:pPr>
        <w:shd w:val="clear" w:color="auto" w:fill="FFFFFF" w:themeFill="background1"/>
        <w:rPr>
          <w:rFonts w:ascii="Calibri" w:hAnsi="Calibri" w:cs="Calibri"/>
          <w:b/>
          <w:bCs/>
          <w:sz w:val="22"/>
          <w:szCs w:val="22"/>
        </w:rPr>
      </w:pPr>
    </w:p>
    <w:p w14:paraId="14AE2AF8" w14:textId="75B410E8" w:rsidR="003C761C" w:rsidRPr="003C761C" w:rsidRDefault="756FA166" w:rsidP="003C761C">
      <w:pPr>
        <w:shd w:val="clear" w:color="auto" w:fill="FFFFFF" w:themeFill="background1"/>
        <w:rPr>
          <w:rFonts w:ascii="Calibri" w:hAnsi="Calibri" w:cs="Calibri"/>
          <w:b/>
          <w:bCs/>
          <w:sz w:val="22"/>
          <w:szCs w:val="22"/>
        </w:rPr>
      </w:pPr>
      <w:r w:rsidRPr="756FA166">
        <w:rPr>
          <w:rFonts w:ascii="Calibri" w:hAnsi="Calibri" w:cs="Calibri"/>
          <w:b/>
          <w:bCs/>
          <w:sz w:val="22"/>
          <w:szCs w:val="22"/>
        </w:rPr>
        <w:t xml:space="preserve">Question #2: </w:t>
      </w:r>
      <w:r w:rsidR="003C761C" w:rsidRPr="003C761C">
        <w:rPr>
          <w:rFonts w:ascii="Calibri" w:eastAsia="Calibri" w:hAnsi="Calibri" w:cs="Calibri"/>
          <w:b/>
          <w:bCs/>
          <w:sz w:val="22"/>
          <w:szCs w:val="22"/>
        </w:rPr>
        <w:t xml:space="preserve">Please explain your organization’s experience administering housing subsidies and case management, or other social service supports, to trans* and gender nonconforming individuals who are experiencing homeless (500-word limit). </w:t>
      </w:r>
    </w:p>
    <w:p w14:paraId="13BEAAE1" w14:textId="77777777" w:rsidR="003C761C" w:rsidRPr="00F76328" w:rsidRDefault="003C761C" w:rsidP="00F76328">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6CBAE5A2" w14:textId="77777777" w:rsidTr="002F1312">
        <w:tc>
          <w:tcPr>
            <w:tcW w:w="14390" w:type="dxa"/>
          </w:tcPr>
          <w:p w14:paraId="06184926"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17BE783B" w14:textId="2BF45F6B" w:rsidR="00F76328" w:rsidRDefault="00F76328" w:rsidP="00F76328">
      <w:pPr>
        <w:rPr>
          <w:rFonts w:ascii="Calibri" w:hAnsi="Calibri" w:cs="Calibri"/>
          <w:color w:val="000000"/>
          <w:sz w:val="22"/>
          <w:szCs w:val="22"/>
        </w:rPr>
      </w:pPr>
    </w:p>
    <w:p w14:paraId="49F51222" w14:textId="77777777" w:rsidR="003C761C" w:rsidRDefault="003C761C" w:rsidP="003C761C">
      <w:pPr>
        <w:shd w:val="clear" w:color="auto" w:fill="FFFFFF" w:themeFill="background1"/>
        <w:rPr>
          <w:rFonts w:ascii="Calibri" w:hAnsi="Calibri" w:cs="Calibri"/>
          <w:b/>
          <w:bCs/>
          <w:sz w:val="22"/>
          <w:szCs w:val="22"/>
        </w:rPr>
      </w:pPr>
    </w:p>
    <w:p w14:paraId="174D2EF7" w14:textId="58D6F801" w:rsidR="003C761C" w:rsidRPr="003C761C" w:rsidRDefault="590C2E63" w:rsidP="003C761C">
      <w:pPr>
        <w:shd w:val="clear" w:color="auto" w:fill="FFFFFF" w:themeFill="background1"/>
        <w:rPr>
          <w:rFonts w:ascii="Calibri" w:hAnsi="Calibri" w:cs="Calibri"/>
          <w:b/>
          <w:bCs/>
          <w:sz w:val="22"/>
          <w:szCs w:val="22"/>
        </w:rPr>
      </w:pPr>
      <w:r w:rsidRPr="590C2E63">
        <w:rPr>
          <w:rFonts w:ascii="Calibri" w:hAnsi="Calibri" w:cs="Calibri"/>
          <w:b/>
          <w:bCs/>
          <w:sz w:val="22"/>
          <w:szCs w:val="22"/>
        </w:rPr>
        <w:t xml:space="preserve">Question #3: </w:t>
      </w:r>
      <w:r w:rsidR="003C761C" w:rsidRPr="003C761C">
        <w:rPr>
          <w:rFonts w:ascii="Calibri" w:eastAsia="Calibri" w:hAnsi="Calibri" w:cs="Calibri"/>
          <w:b/>
          <w:bCs/>
          <w:sz w:val="22"/>
          <w:szCs w:val="22"/>
        </w:rPr>
        <w:t>Please describe any innovative approaches designed to improve outcomes for participants experiencing homelessness designed and/or implemented by our organization in the past. Include information about partnerships with other community-based organizations and/or the public sector and your experience designing, implementing, and managing new programs/interventions (500-word limit).</w:t>
      </w:r>
    </w:p>
    <w:p w14:paraId="03E8DC04" w14:textId="77777777" w:rsidR="003C761C" w:rsidRPr="008B1142" w:rsidRDefault="003C761C" w:rsidP="756FA166">
      <w:pPr>
        <w:shd w:val="clear" w:color="auto" w:fill="FFFFFF" w:themeFill="background1"/>
        <w:rPr>
          <w:rFonts w:ascii="Calibri" w:hAnsi="Calibri" w:cs="Calibri"/>
          <w:sz w:val="22"/>
          <w:szCs w:val="22"/>
        </w:rPr>
      </w:pPr>
    </w:p>
    <w:p w14:paraId="5FBF6577" w14:textId="04B64A2E" w:rsidR="00F76328" w:rsidRPr="00F76328" w:rsidRDefault="00F76328" w:rsidP="00F76328">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5DE5EC15" w14:textId="77777777" w:rsidTr="002F1312">
        <w:tc>
          <w:tcPr>
            <w:tcW w:w="14390" w:type="dxa"/>
          </w:tcPr>
          <w:p w14:paraId="4CA4809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589EC98E" w14:textId="77777777" w:rsidR="00F76328" w:rsidRPr="00F76328" w:rsidRDefault="00F76328" w:rsidP="00F76328">
      <w:pPr>
        <w:rPr>
          <w:rFonts w:ascii="Calibri" w:hAnsi="Calibri" w:cs="Calibri"/>
          <w:color w:val="000000"/>
          <w:sz w:val="22"/>
          <w:szCs w:val="22"/>
        </w:rPr>
      </w:pPr>
    </w:p>
    <w:p w14:paraId="22660440" w14:textId="548757E0" w:rsidR="003C761C" w:rsidRPr="003C761C" w:rsidRDefault="756FA166" w:rsidP="003C761C">
      <w:pPr>
        <w:shd w:val="clear" w:color="auto" w:fill="FFFFFF" w:themeFill="background1"/>
        <w:rPr>
          <w:rFonts w:ascii="Calibri" w:hAnsi="Calibri" w:cs="Calibri"/>
          <w:b/>
          <w:bCs/>
          <w:sz w:val="22"/>
          <w:szCs w:val="22"/>
        </w:rPr>
      </w:pPr>
      <w:r w:rsidRPr="756FA166">
        <w:rPr>
          <w:rFonts w:ascii="Calibri" w:hAnsi="Calibri" w:cs="Calibri"/>
          <w:b/>
          <w:bCs/>
          <w:sz w:val="22"/>
          <w:szCs w:val="22"/>
        </w:rPr>
        <w:t xml:space="preserve">Question #4: </w:t>
      </w:r>
      <w:r w:rsidR="003C761C" w:rsidRPr="003C761C">
        <w:rPr>
          <w:rFonts w:ascii="Calibri" w:eastAsia="Calibri" w:hAnsi="Calibri" w:cs="Calibri"/>
          <w:b/>
          <w:bCs/>
          <w:sz w:val="22"/>
          <w:szCs w:val="22"/>
        </w:rPr>
        <w:t xml:space="preserve">Please describe how your organization specifically supports the needs of participants experiencing homelessness who </w:t>
      </w:r>
      <w:proofErr w:type="gramStart"/>
      <w:r w:rsidR="003C761C" w:rsidRPr="003C761C">
        <w:rPr>
          <w:rFonts w:ascii="Calibri" w:eastAsia="Calibri" w:hAnsi="Calibri" w:cs="Calibri"/>
          <w:b/>
          <w:bCs/>
          <w:sz w:val="22"/>
          <w:szCs w:val="22"/>
        </w:rPr>
        <w:t>are BIPOC</w:t>
      </w:r>
      <w:proofErr w:type="gramEnd"/>
      <w:r w:rsidR="003C761C" w:rsidRPr="003C761C">
        <w:rPr>
          <w:rFonts w:ascii="Calibri" w:eastAsia="Calibri" w:hAnsi="Calibri" w:cs="Calibri"/>
          <w:b/>
          <w:bCs/>
          <w:sz w:val="22"/>
          <w:szCs w:val="22"/>
        </w:rPr>
        <w:t xml:space="preserve">, who are persons with disabilities, and/or who are involved in the criminal justice system (500-word limit). </w:t>
      </w:r>
    </w:p>
    <w:p w14:paraId="4595E459" w14:textId="77777777" w:rsidR="003C761C" w:rsidRDefault="003C761C" w:rsidP="756FA166">
      <w:pPr>
        <w:shd w:val="clear" w:color="auto" w:fill="FFFFFF" w:themeFill="background1"/>
      </w:pPr>
    </w:p>
    <w:p w14:paraId="707C17A6" w14:textId="77777777" w:rsidR="008B1142" w:rsidRPr="00F76328" w:rsidRDefault="008B1142" w:rsidP="008B1142">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8B1142" w:rsidRPr="00F76328" w14:paraId="2B9D7DCE" w14:textId="77777777" w:rsidTr="004B4FFF">
        <w:tc>
          <w:tcPr>
            <w:tcW w:w="14390" w:type="dxa"/>
          </w:tcPr>
          <w:p w14:paraId="63A427F3" w14:textId="77777777" w:rsidR="008B1142" w:rsidRPr="00F76328" w:rsidRDefault="008B1142" w:rsidP="004B4FFF">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3AC50400" w14:textId="77777777" w:rsidR="008B1142" w:rsidRDefault="008B1142" w:rsidP="008B1142">
      <w:pPr>
        <w:shd w:val="clear" w:color="auto" w:fill="FFFFFF" w:themeFill="background1"/>
        <w:rPr>
          <w:rFonts w:ascii="Calibri" w:hAnsi="Calibri" w:cs="Calibri"/>
          <w:b/>
          <w:bCs/>
          <w:sz w:val="22"/>
          <w:szCs w:val="22"/>
        </w:rPr>
      </w:pPr>
    </w:p>
    <w:p w14:paraId="3048DD52" w14:textId="54959DE0" w:rsidR="003C761C" w:rsidRPr="003C761C" w:rsidRDefault="756FA166" w:rsidP="003C761C">
      <w:pPr>
        <w:shd w:val="clear" w:color="auto" w:fill="FFFFFF" w:themeFill="background1"/>
        <w:rPr>
          <w:b/>
          <w:bCs/>
        </w:rPr>
      </w:pPr>
      <w:r w:rsidRPr="756FA166">
        <w:rPr>
          <w:rFonts w:ascii="Calibri" w:hAnsi="Calibri" w:cs="Calibri"/>
          <w:b/>
          <w:bCs/>
          <w:sz w:val="22"/>
          <w:szCs w:val="22"/>
        </w:rPr>
        <w:t>Question #5:</w:t>
      </w:r>
      <w:r w:rsidR="00885F64" w:rsidRPr="00885F64">
        <w:t xml:space="preserve"> </w:t>
      </w:r>
      <w:r w:rsidR="003C761C" w:rsidRPr="003C761C">
        <w:rPr>
          <w:rFonts w:ascii="Calibri" w:eastAsia="Calibri" w:hAnsi="Calibri" w:cs="Calibri"/>
          <w:b/>
          <w:bCs/>
          <w:sz w:val="22"/>
          <w:szCs w:val="22"/>
        </w:rPr>
        <w:t xml:space="preserve">Please describe your organization’s approach to Continuous Quality Improvement (CQI), including how you incorporate the voices of people with lived experience, how you utilize data to drive improvements, and your organization’s experience and previous participation in program evaluations (500-word limit). </w:t>
      </w:r>
    </w:p>
    <w:p w14:paraId="456E3736" w14:textId="77777777" w:rsidR="003C761C" w:rsidRPr="003C761C" w:rsidRDefault="003C761C" w:rsidP="756FA166">
      <w:pPr>
        <w:shd w:val="clear" w:color="auto" w:fill="FFFFFF" w:themeFill="background1"/>
        <w:rPr>
          <w:rFonts w:ascii="Calibri" w:hAnsi="Calibri" w:cs="Calibri"/>
          <w:b/>
          <w:bCs/>
          <w:sz w:val="22"/>
          <w:szCs w:val="22"/>
        </w:rPr>
      </w:pPr>
    </w:p>
    <w:p w14:paraId="5EA723F3" w14:textId="2C5CEDD3" w:rsidR="00F76328" w:rsidRPr="00F76328" w:rsidRDefault="00F76328" w:rsidP="00F76328">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23AF8B11" w14:textId="77777777" w:rsidTr="002F1312">
        <w:tc>
          <w:tcPr>
            <w:tcW w:w="14390" w:type="dxa"/>
          </w:tcPr>
          <w:p w14:paraId="4D1B1989"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BB3EB43" w14:textId="0F4625F8" w:rsidR="00F76328" w:rsidRDefault="00F76328" w:rsidP="00F76328">
      <w:pPr>
        <w:rPr>
          <w:rFonts w:ascii="Calibri" w:hAnsi="Calibri" w:cs="Calibri"/>
          <w:i/>
          <w:iCs/>
          <w:color w:val="000000"/>
          <w:sz w:val="22"/>
          <w:szCs w:val="22"/>
        </w:rPr>
      </w:pPr>
    </w:p>
    <w:bookmarkEnd w:id="0"/>
    <w:bookmarkEnd w:id="1"/>
    <w:p w14:paraId="1EEA71DE" w14:textId="6122617A" w:rsidR="756FA166" w:rsidRDefault="756FA166" w:rsidP="756FA166">
      <w:pPr>
        <w:shd w:val="clear" w:color="auto" w:fill="FFFFFF" w:themeFill="background1"/>
        <w:rPr>
          <w:b/>
          <w:bCs/>
        </w:rPr>
      </w:pPr>
    </w:p>
    <w:p w14:paraId="4B4B1DE4" w14:textId="1BC69E87" w:rsidR="009C46BF" w:rsidRPr="009C46BF" w:rsidRDefault="009C46BF" w:rsidP="009C46BF">
      <w:pPr>
        <w:rPr>
          <w:rFonts w:asciiTheme="minorHAnsi" w:hAnsiTheme="minorHAnsi" w:cstheme="minorBidi"/>
          <w:sz w:val="22"/>
          <w:szCs w:val="22"/>
        </w:rPr>
      </w:pPr>
    </w:p>
    <w:p w14:paraId="2DBC6DB2" w14:textId="30C91889" w:rsidR="009C46BF" w:rsidRPr="009C46BF" w:rsidRDefault="009C46BF" w:rsidP="009C46BF">
      <w:pPr>
        <w:rPr>
          <w:rFonts w:asciiTheme="minorHAnsi" w:hAnsiTheme="minorHAnsi" w:cstheme="minorBidi"/>
          <w:sz w:val="22"/>
          <w:szCs w:val="22"/>
        </w:rPr>
      </w:pPr>
    </w:p>
    <w:p w14:paraId="2DBF1590" w14:textId="16AB0E55" w:rsidR="009C46BF" w:rsidRPr="009C46BF" w:rsidRDefault="009C46BF" w:rsidP="009C46BF">
      <w:pPr>
        <w:rPr>
          <w:rFonts w:asciiTheme="minorHAnsi" w:hAnsiTheme="minorHAnsi" w:cstheme="minorBidi"/>
          <w:sz w:val="22"/>
          <w:szCs w:val="22"/>
        </w:rPr>
      </w:pPr>
    </w:p>
    <w:p w14:paraId="791F197C" w14:textId="480BCD68" w:rsidR="009C46BF" w:rsidRPr="009C46BF" w:rsidRDefault="009C46BF" w:rsidP="756FA166"/>
    <w:sectPr w:rsidR="009C46BF" w:rsidRPr="009C46BF" w:rsidSect="0032254A">
      <w:headerReference w:type="default" r:id="rId8"/>
      <w:footerReference w:type="default" r:id="rId9"/>
      <w:pgSz w:w="15840" w:h="12240" w:orient="landscape" w:code="1"/>
      <w:pgMar w:top="720" w:right="720" w:bottom="720" w:left="720" w:header="720" w:footer="288"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B499" w14:textId="77777777" w:rsidR="00FD7FBA" w:rsidRDefault="00FD7FBA">
      <w:r>
        <w:separator/>
      </w:r>
    </w:p>
  </w:endnote>
  <w:endnote w:type="continuationSeparator" w:id="0">
    <w:p w14:paraId="2358077B" w14:textId="77777777" w:rsidR="00FD7FBA" w:rsidRDefault="00FD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8B4F" w14:textId="3BE3B12A" w:rsidR="002F1312" w:rsidRPr="0032515C" w:rsidRDefault="009905EC" w:rsidP="3C9C4A9A">
    <w:pPr>
      <w:pStyle w:val="Footer"/>
      <w:jc w:val="center"/>
      <w:rPr>
        <w:rFonts w:asciiTheme="minorHAnsi" w:hAnsiTheme="minorHAnsi"/>
        <w:sz w:val="20"/>
        <w:szCs w:val="20"/>
      </w:rPr>
    </w:pPr>
    <w:r>
      <w:rPr>
        <w:rFonts w:asciiTheme="minorHAnsi" w:hAnsiTheme="minorHAnsi"/>
        <w:sz w:val="20"/>
        <w:szCs w:val="20"/>
      </w:rPr>
      <w:t xml:space="preserve">SOI </w:t>
    </w:r>
    <w:r w:rsidR="00420B4D">
      <w:rPr>
        <w:rFonts w:asciiTheme="minorHAnsi" w:hAnsiTheme="minorHAnsi"/>
        <w:sz w:val="20"/>
        <w:szCs w:val="20"/>
      </w:rPr>
      <w:t>FHSP Program for ETH</w:t>
    </w:r>
    <w:r w:rsidR="002F1312">
      <w:tab/>
    </w:r>
    <w:r w:rsidR="3C9C4A9A" w:rsidRPr="3C9C4A9A">
      <w:rPr>
        <w:rFonts w:asciiTheme="minorHAnsi" w:hAnsiTheme="minorHAnsi"/>
        <w:sz w:val="20"/>
        <w:szCs w:val="20"/>
      </w:rPr>
      <w:t xml:space="preserve">Page </w:t>
    </w:r>
    <w:r w:rsidR="002F1312" w:rsidRPr="3C9C4A9A">
      <w:rPr>
        <w:rFonts w:asciiTheme="minorHAnsi" w:hAnsiTheme="minorHAnsi"/>
        <w:noProof/>
        <w:sz w:val="20"/>
        <w:szCs w:val="20"/>
      </w:rPr>
      <w:fldChar w:fldCharType="begin"/>
    </w:r>
    <w:r w:rsidR="002F1312" w:rsidRPr="3C9C4A9A">
      <w:rPr>
        <w:rFonts w:asciiTheme="minorHAnsi" w:hAnsiTheme="minorHAnsi"/>
        <w:sz w:val="20"/>
        <w:szCs w:val="20"/>
      </w:rPr>
      <w:instrText xml:space="preserve"> PAGE  \* Arabic  \* MERGEFORMAT </w:instrText>
    </w:r>
    <w:r w:rsidR="002F1312" w:rsidRPr="3C9C4A9A">
      <w:rPr>
        <w:rFonts w:asciiTheme="minorHAnsi" w:hAnsiTheme="minorHAnsi"/>
        <w:sz w:val="20"/>
        <w:szCs w:val="20"/>
      </w:rPr>
      <w:fldChar w:fldCharType="separate"/>
    </w:r>
    <w:r w:rsidR="3C9C4A9A" w:rsidRPr="3C9C4A9A">
      <w:rPr>
        <w:rFonts w:asciiTheme="minorHAnsi" w:hAnsiTheme="minorHAnsi"/>
        <w:noProof/>
        <w:sz w:val="20"/>
        <w:szCs w:val="20"/>
      </w:rPr>
      <w:t>3</w:t>
    </w:r>
    <w:r w:rsidR="002F1312" w:rsidRPr="3C9C4A9A">
      <w:rPr>
        <w:rFonts w:asciiTheme="minorHAnsi" w:hAnsiTheme="minorHAnsi"/>
        <w:noProof/>
        <w:sz w:val="20"/>
        <w:szCs w:val="20"/>
      </w:rPr>
      <w:fldChar w:fldCharType="end"/>
    </w:r>
    <w:r w:rsidR="3C9C4A9A" w:rsidRPr="3C9C4A9A">
      <w:rPr>
        <w:rFonts w:asciiTheme="minorHAnsi" w:hAnsiTheme="minorHAnsi"/>
        <w:sz w:val="20"/>
        <w:szCs w:val="20"/>
      </w:rPr>
      <w:t xml:space="preserve"> of </w:t>
    </w:r>
    <w:r w:rsidR="002F1312" w:rsidRPr="3C9C4A9A">
      <w:rPr>
        <w:rFonts w:asciiTheme="minorHAnsi" w:hAnsiTheme="minorHAnsi"/>
        <w:noProof/>
        <w:sz w:val="20"/>
        <w:szCs w:val="20"/>
      </w:rPr>
      <w:fldChar w:fldCharType="begin"/>
    </w:r>
    <w:r w:rsidR="002F1312" w:rsidRPr="3C9C4A9A">
      <w:rPr>
        <w:rFonts w:asciiTheme="minorHAnsi" w:hAnsiTheme="minorHAnsi"/>
        <w:sz w:val="20"/>
        <w:szCs w:val="20"/>
      </w:rPr>
      <w:instrText xml:space="preserve"> NUMPAGES   \* MERGEFORMAT </w:instrText>
    </w:r>
    <w:r w:rsidR="002F1312" w:rsidRPr="3C9C4A9A">
      <w:rPr>
        <w:rFonts w:asciiTheme="minorHAnsi" w:hAnsiTheme="minorHAnsi"/>
        <w:sz w:val="20"/>
        <w:szCs w:val="20"/>
      </w:rPr>
      <w:fldChar w:fldCharType="separate"/>
    </w:r>
    <w:r w:rsidR="3C9C4A9A" w:rsidRPr="3C9C4A9A">
      <w:rPr>
        <w:rFonts w:asciiTheme="minorHAnsi" w:hAnsiTheme="minorHAnsi"/>
        <w:noProof/>
        <w:sz w:val="20"/>
        <w:szCs w:val="20"/>
      </w:rPr>
      <w:t>3</w:t>
    </w:r>
    <w:r w:rsidR="002F1312" w:rsidRPr="3C9C4A9A">
      <w:rPr>
        <w:rFonts w:asciiTheme="minorHAnsi" w:hAnsiTheme="minorHAnsi"/>
        <w:noProof/>
        <w:sz w:val="20"/>
        <w:szCs w:val="20"/>
      </w:rPr>
      <w:fldChar w:fldCharType="end"/>
    </w:r>
    <w:r w:rsidR="002F1312">
      <w:tab/>
    </w:r>
    <w:r w:rsidR="00420B4D">
      <w:rPr>
        <w:rFonts w:asciiTheme="minorHAnsi" w:hAnsiTheme="minorHAnsi"/>
        <w:sz w:val="20"/>
        <w:szCs w:val="20"/>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FE56" w14:textId="77777777" w:rsidR="00FD7FBA" w:rsidRDefault="00FD7FBA">
      <w:r>
        <w:separator/>
      </w:r>
    </w:p>
  </w:footnote>
  <w:footnote w:type="continuationSeparator" w:id="0">
    <w:p w14:paraId="183EE1B4" w14:textId="77777777" w:rsidR="00FD7FBA" w:rsidRDefault="00FD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3C9C4A9A" w14:paraId="05B2B7A9" w14:textId="77777777" w:rsidTr="3C9C4A9A">
      <w:tc>
        <w:tcPr>
          <w:tcW w:w="4800" w:type="dxa"/>
        </w:tcPr>
        <w:p w14:paraId="6F34B6D0" w14:textId="06B483D9" w:rsidR="3C9C4A9A" w:rsidRDefault="3C9C4A9A" w:rsidP="3C9C4A9A">
          <w:pPr>
            <w:pStyle w:val="Header"/>
            <w:ind w:left="-115"/>
          </w:pPr>
        </w:p>
      </w:tc>
      <w:tc>
        <w:tcPr>
          <w:tcW w:w="4800" w:type="dxa"/>
        </w:tcPr>
        <w:p w14:paraId="7389E9F4" w14:textId="13BC5FDF" w:rsidR="3C9C4A9A" w:rsidRDefault="3C9C4A9A" w:rsidP="3C9C4A9A">
          <w:pPr>
            <w:pStyle w:val="Header"/>
            <w:jc w:val="center"/>
          </w:pPr>
        </w:p>
      </w:tc>
      <w:tc>
        <w:tcPr>
          <w:tcW w:w="4800" w:type="dxa"/>
        </w:tcPr>
        <w:p w14:paraId="53129080" w14:textId="3B55864E" w:rsidR="3C9C4A9A" w:rsidRDefault="3C9C4A9A" w:rsidP="3C9C4A9A">
          <w:pPr>
            <w:pStyle w:val="Header"/>
            <w:ind w:right="-115"/>
            <w:jc w:val="right"/>
          </w:pPr>
        </w:p>
      </w:tc>
    </w:tr>
  </w:tbl>
  <w:p w14:paraId="0763490F" w14:textId="0E4F7765" w:rsidR="3C9C4A9A" w:rsidRDefault="3C9C4A9A" w:rsidP="3C9C4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EC8"/>
    <w:multiLevelType w:val="hybridMultilevel"/>
    <w:tmpl w:val="29AE6702"/>
    <w:lvl w:ilvl="0" w:tplc="D310B71E">
      <w:start w:val="1"/>
      <w:numFmt w:val="decimal"/>
      <w:lvlText w:val="3.%1"/>
      <w:lvlJc w:val="left"/>
      <w:pPr>
        <w:ind w:left="720" w:hanging="360"/>
      </w:pPr>
      <w:rPr>
        <w:rFonts w:hint="default"/>
        <w:b w:val="0"/>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965E3"/>
    <w:multiLevelType w:val="hybridMultilevel"/>
    <w:tmpl w:val="912A5D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CB0F36"/>
    <w:multiLevelType w:val="hybridMultilevel"/>
    <w:tmpl w:val="BA70D7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D97AF8"/>
    <w:multiLevelType w:val="hybridMultilevel"/>
    <w:tmpl w:val="912A5D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B67149"/>
    <w:multiLevelType w:val="hybridMultilevel"/>
    <w:tmpl w:val="912A5D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D53FD1"/>
    <w:multiLevelType w:val="hybridMultilevel"/>
    <w:tmpl w:val="F93ADB70"/>
    <w:lvl w:ilvl="0" w:tplc="E8082D3C">
      <w:start w:val="1"/>
      <w:numFmt w:val="decimal"/>
      <w:lvlText w:val="%1."/>
      <w:lvlJc w:val="left"/>
      <w:pPr>
        <w:ind w:left="720" w:hanging="360"/>
      </w:pPr>
    </w:lvl>
    <w:lvl w:ilvl="1" w:tplc="CDD8885C">
      <w:start w:val="1"/>
      <w:numFmt w:val="lowerLetter"/>
      <w:lvlText w:val="%2."/>
      <w:lvlJc w:val="left"/>
      <w:pPr>
        <w:ind w:left="1440" w:hanging="360"/>
      </w:pPr>
    </w:lvl>
    <w:lvl w:ilvl="2" w:tplc="998277CE">
      <w:start w:val="1"/>
      <w:numFmt w:val="lowerRoman"/>
      <w:lvlText w:val="%3."/>
      <w:lvlJc w:val="right"/>
      <w:pPr>
        <w:ind w:left="2160" w:hanging="180"/>
      </w:pPr>
    </w:lvl>
    <w:lvl w:ilvl="3" w:tplc="B61A834A">
      <w:start w:val="1"/>
      <w:numFmt w:val="decimal"/>
      <w:lvlText w:val="%4."/>
      <w:lvlJc w:val="left"/>
      <w:pPr>
        <w:ind w:left="2880" w:hanging="360"/>
      </w:pPr>
    </w:lvl>
    <w:lvl w:ilvl="4" w:tplc="130650C0">
      <w:start w:val="1"/>
      <w:numFmt w:val="lowerLetter"/>
      <w:lvlText w:val="%5."/>
      <w:lvlJc w:val="left"/>
      <w:pPr>
        <w:ind w:left="3600" w:hanging="360"/>
      </w:pPr>
    </w:lvl>
    <w:lvl w:ilvl="5" w:tplc="51129F60">
      <w:start w:val="1"/>
      <w:numFmt w:val="lowerRoman"/>
      <w:lvlText w:val="%6."/>
      <w:lvlJc w:val="right"/>
      <w:pPr>
        <w:ind w:left="4320" w:hanging="180"/>
      </w:pPr>
    </w:lvl>
    <w:lvl w:ilvl="6" w:tplc="8CBC9A3C">
      <w:start w:val="1"/>
      <w:numFmt w:val="decimal"/>
      <w:lvlText w:val="%7."/>
      <w:lvlJc w:val="left"/>
      <w:pPr>
        <w:ind w:left="5040" w:hanging="360"/>
      </w:pPr>
    </w:lvl>
    <w:lvl w:ilvl="7" w:tplc="8E3E4204">
      <w:start w:val="1"/>
      <w:numFmt w:val="lowerLetter"/>
      <w:lvlText w:val="%8."/>
      <w:lvlJc w:val="left"/>
      <w:pPr>
        <w:ind w:left="5760" w:hanging="360"/>
      </w:pPr>
    </w:lvl>
    <w:lvl w:ilvl="8" w:tplc="02943320">
      <w:start w:val="1"/>
      <w:numFmt w:val="lowerRoman"/>
      <w:lvlText w:val="%9."/>
      <w:lvlJc w:val="right"/>
      <w:pPr>
        <w:ind w:left="6480" w:hanging="180"/>
      </w:pPr>
    </w:lvl>
  </w:abstractNum>
  <w:abstractNum w:abstractNumId="6" w15:restartNumberingAfterBreak="0">
    <w:nsid w:val="3A7443E4"/>
    <w:multiLevelType w:val="hybridMultilevel"/>
    <w:tmpl w:val="912A5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FB2FB5"/>
    <w:multiLevelType w:val="hybridMultilevel"/>
    <w:tmpl w:val="912A5D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54F35"/>
    <w:multiLevelType w:val="hybridMultilevel"/>
    <w:tmpl w:val="25A0F820"/>
    <w:lvl w:ilvl="0" w:tplc="FFFFFFFF">
      <w:start w:val="1"/>
      <w:numFmt w:val="decimal"/>
      <w:lvlText w:val="3.%1"/>
      <w:lvlJc w:val="left"/>
      <w:pPr>
        <w:ind w:left="720" w:hanging="360"/>
      </w:pPr>
      <w:rPr>
        <w:rFonts w:hint="default"/>
        <w:b w:val="0"/>
        <w:i w:val="0"/>
        <w:iCs/>
      </w:rPr>
    </w:lvl>
    <w:lvl w:ilvl="1" w:tplc="FFFFFFF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86475F7"/>
    <w:multiLevelType w:val="hybridMultilevel"/>
    <w:tmpl w:val="912A5D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8481074">
    <w:abstractNumId w:val="5"/>
  </w:num>
  <w:num w:numId="2" w16cid:durableId="470708285">
    <w:abstractNumId w:val="10"/>
  </w:num>
  <w:num w:numId="3" w16cid:durableId="618267103">
    <w:abstractNumId w:val="7"/>
  </w:num>
  <w:num w:numId="4" w16cid:durableId="683702530">
    <w:abstractNumId w:val="2"/>
  </w:num>
  <w:num w:numId="5" w16cid:durableId="2074154289">
    <w:abstractNumId w:val="0"/>
  </w:num>
  <w:num w:numId="6" w16cid:durableId="1966429359">
    <w:abstractNumId w:val="9"/>
  </w:num>
  <w:num w:numId="7" w16cid:durableId="830294148">
    <w:abstractNumId w:val="6"/>
  </w:num>
  <w:num w:numId="8" w16cid:durableId="1382099740">
    <w:abstractNumId w:val="3"/>
  </w:num>
  <w:num w:numId="9" w16cid:durableId="1047220282">
    <w:abstractNumId w:val="4"/>
  </w:num>
  <w:num w:numId="10" w16cid:durableId="2009096252">
    <w:abstractNumId w:val="8"/>
  </w:num>
  <w:num w:numId="11" w16cid:durableId="1747338417">
    <w:abstractNumId w:val="11"/>
  </w:num>
  <w:num w:numId="12" w16cid:durableId="1251240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xN7Y0MTA2NzQ0NzZX0lEKTi0uzszPAykwrAUAWRCpvywAAAA="/>
  </w:docVars>
  <w:rsids>
    <w:rsidRoot w:val="00A4762C"/>
    <w:rsid w:val="00036135"/>
    <w:rsid w:val="00067683"/>
    <w:rsid w:val="00122E85"/>
    <w:rsid w:val="00154DE2"/>
    <w:rsid w:val="00160982"/>
    <w:rsid w:val="001819C7"/>
    <w:rsid w:val="00183D79"/>
    <w:rsid w:val="00190410"/>
    <w:rsid w:val="00192325"/>
    <w:rsid w:val="001A3983"/>
    <w:rsid w:val="001E3627"/>
    <w:rsid w:val="00234B06"/>
    <w:rsid w:val="002357B7"/>
    <w:rsid w:val="00244B1C"/>
    <w:rsid w:val="00245DC4"/>
    <w:rsid w:val="00254BCC"/>
    <w:rsid w:val="002627EF"/>
    <w:rsid w:val="00270A8F"/>
    <w:rsid w:val="002865B4"/>
    <w:rsid w:val="00292FFB"/>
    <w:rsid w:val="0029444B"/>
    <w:rsid w:val="00295594"/>
    <w:rsid w:val="002C16AA"/>
    <w:rsid w:val="002F1312"/>
    <w:rsid w:val="002F7377"/>
    <w:rsid w:val="003207F3"/>
    <w:rsid w:val="0032254A"/>
    <w:rsid w:val="0032515C"/>
    <w:rsid w:val="003603EA"/>
    <w:rsid w:val="0037070D"/>
    <w:rsid w:val="0039360A"/>
    <w:rsid w:val="0039487B"/>
    <w:rsid w:val="003C03DD"/>
    <w:rsid w:val="003C761C"/>
    <w:rsid w:val="003D70FF"/>
    <w:rsid w:val="003F6A71"/>
    <w:rsid w:val="00420B4D"/>
    <w:rsid w:val="0046026B"/>
    <w:rsid w:val="004712CB"/>
    <w:rsid w:val="00510DA7"/>
    <w:rsid w:val="00523EE3"/>
    <w:rsid w:val="005563E6"/>
    <w:rsid w:val="00566E53"/>
    <w:rsid w:val="005775F0"/>
    <w:rsid w:val="00586367"/>
    <w:rsid w:val="005C41EF"/>
    <w:rsid w:val="005D6EE1"/>
    <w:rsid w:val="00616BE8"/>
    <w:rsid w:val="00652933"/>
    <w:rsid w:val="00697E4C"/>
    <w:rsid w:val="006A4079"/>
    <w:rsid w:val="006B2DBF"/>
    <w:rsid w:val="006D60B9"/>
    <w:rsid w:val="006E6255"/>
    <w:rsid w:val="006F0A82"/>
    <w:rsid w:val="006F65C1"/>
    <w:rsid w:val="007033F2"/>
    <w:rsid w:val="00787ADB"/>
    <w:rsid w:val="007C073B"/>
    <w:rsid w:val="007C49A0"/>
    <w:rsid w:val="007D1422"/>
    <w:rsid w:val="007D1563"/>
    <w:rsid w:val="007D3AC5"/>
    <w:rsid w:val="007E2D94"/>
    <w:rsid w:val="007F226F"/>
    <w:rsid w:val="00885F64"/>
    <w:rsid w:val="00892249"/>
    <w:rsid w:val="008B1142"/>
    <w:rsid w:val="008E19D5"/>
    <w:rsid w:val="00914859"/>
    <w:rsid w:val="009500E4"/>
    <w:rsid w:val="00973198"/>
    <w:rsid w:val="00974905"/>
    <w:rsid w:val="009905EC"/>
    <w:rsid w:val="009922A6"/>
    <w:rsid w:val="00992583"/>
    <w:rsid w:val="00995C7C"/>
    <w:rsid w:val="009A33D6"/>
    <w:rsid w:val="009A49F7"/>
    <w:rsid w:val="009C46BF"/>
    <w:rsid w:val="009C6C94"/>
    <w:rsid w:val="00A417BD"/>
    <w:rsid w:val="00A4762C"/>
    <w:rsid w:val="00A55BB4"/>
    <w:rsid w:val="00A8608B"/>
    <w:rsid w:val="00AC2DF0"/>
    <w:rsid w:val="00AE08A8"/>
    <w:rsid w:val="00AE68CC"/>
    <w:rsid w:val="00B012EF"/>
    <w:rsid w:val="00B051D5"/>
    <w:rsid w:val="00B12DA5"/>
    <w:rsid w:val="00B20C40"/>
    <w:rsid w:val="00B50988"/>
    <w:rsid w:val="00B67844"/>
    <w:rsid w:val="00BA50FC"/>
    <w:rsid w:val="00BE017E"/>
    <w:rsid w:val="00C07C11"/>
    <w:rsid w:val="00C1618B"/>
    <w:rsid w:val="00C16454"/>
    <w:rsid w:val="00C446AF"/>
    <w:rsid w:val="00C63D71"/>
    <w:rsid w:val="00C74593"/>
    <w:rsid w:val="00C92E22"/>
    <w:rsid w:val="00CC0AD6"/>
    <w:rsid w:val="00CF4E7F"/>
    <w:rsid w:val="00CF5B74"/>
    <w:rsid w:val="00D02E69"/>
    <w:rsid w:val="00D04FA2"/>
    <w:rsid w:val="00D072D4"/>
    <w:rsid w:val="00D35922"/>
    <w:rsid w:val="00D60573"/>
    <w:rsid w:val="00D627AC"/>
    <w:rsid w:val="00D8605C"/>
    <w:rsid w:val="00DB524D"/>
    <w:rsid w:val="00DD2E68"/>
    <w:rsid w:val="00DE17EA"/>
    <w:rsid w:val="00DE2A10"/>
    <w:rsid w:val="00E024F3"/>
    <w:rsid w:val="00E57E54"/>
    <w:rsid w:val="00E63F46"/>
    <w:rsid w:val="00EA5903"/>
    <w:rsid w:val="00ED541B"/>
    <w:rsid w:val="00EE3CD7"/>
    <w:rsid w:val="00EE417E"/>
    <w:rsid w:val="00EE6373"/>
    <w:rsid w:val="00F10B03"/>
    <w:rsid w:val="00F25E3F"/>
    <w:rsid w:val="00F434E9"/>
    <w:rsid w:val="00F76328"/>
    <w:rsid w:val="00F93F8D"/>
    <w:rsid w:val="00FB0E2E"/>
    <w:rsid w:val="00FC36B0"/>
    <w:rsid w:val="00FD1DB3"/>
    <w:rsid w:val="00FD7FBA"/>
    <w:rsid w:val="1426A690"/>
    <w:rsid w:val="3C9C4A9A"/>
    <w:rsid w:val="590C2E63"/>
    <w:rsid w:val="6B05A0E0"/>
    <w:rsid w:val="756FA166"/>
    <w:rsid w:val="7D08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3"/>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C41EF"/>
    <w:rPr>
      <w:position w:val="6"/>
      <w:sz w:val="16"/>
    </w:rPr>
  </w:style>
  <w:style w:type="paragraph" w:styleId="FootnoteText">
    <w:name w:val="footnote text"/>
    <w:basedOn w:val="Normal"/>
    <w:link w:val="FootnoteTextChar"/>
    <w:uiPriority w:val="99"/>
    <w:rsid w:val="005C41EF"/>
    <w:rPr>
      <w:rFonts w:ascii="Times New Roman" w:hAnsi="Times New Roman"/>
      <w:color w:val="000000"/>
    </w:rPr>
  </w:style>
  <w:style w:type="character" w:customStyle="1" w:styleId="FootnoteTextChar">
    <w:name w:val="Footnote Text Char"/>
    <w:basedOn w:val="DefaultParagraphFont"/>
    <w:link w:val="FootnoteText"/>
    <w:uiPriority w:val="99"/>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27EF"/>
    <w:rPr>
      <w:sz w:val="16"/>
      <w:szCs w:val="16"/>
    </w:rPr>
  </w:style>
  <w:style w:type="paragraph" w:styleId="CommentText">
    <w:name w:val="annotation text"/>
    <w:basedOn w:val="Normal"/>
    <w:link w:val="CommentTextChar"/>
    <w:unhideWhenUsed/>
    <w:rsid w:val="002627EF"/>
    <w:rPr>
      <w:sz w:val="20"/>
      <w:szCs w:val="20"/>
    </w:rPr>
  </w:style>
  <w:style w:type="character" w:customStyle="1" w:styleId="CommentTextChar">
    <w:name w:val="Comment Text Char"/>
    <w:basedOn w:val="DefaultParagraphFont"/>
    <w:link w:val="CommentText"/>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Rosenberg, Hayden (HOM)</cp:lastModifiedBy>
  <cp:revision>3</cp:revision>
  <cp:lastPrinted>2022-04-26T19:12:00Z</cp:lastPrinted>
  <dcterms:created xsi:type="dcterms:W3CDTF">2023-03-06T23:32:00Z</dcterms:created>
  <dcterms:modified xsi:type="dcterms:W3CDTF">2023-03-06T23:54:00Z</dcterms:modified>
</cp:coreProperties>
</file>